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D1" w:rsidRPr="003552D1" w:rsidRDefault="003552D1" w:rsidP="003552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2D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3552D1" w:rsidRDefault="003552D1" w:rsidP="003552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2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детей дошкольного и младшего школьного возраста начальная школа – детский сад № 662 компенсирующего вида Кронштадтского района Санкт-Петербурга</w:t>
      </w:r>
    </w:p>
    <w:p w:rsidR="003552D1" w:rsidRPr="003552D1" w:rsidRDefault="003552D1" w:rsidP="003552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444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444"/>
      </w:tblGrid>
      <w:tr w:rsidR="003552D1" w:rsidTr="004E2478">
        <w:trPr>
          <w:trHeight w:val="100"/>
        </w:trPr>
        <w:tc>
          <w:tcPr>
            <w:tcW w:w="12444" w:type="dxa"/>
            <w:tcBorders>
              <w:top w:val="thinThickSmallGap" w:sz="12" w:space="0" w:color="auto"/>
            </w:tcBorders>
          </w:tcPr>
          <w:p w:rsidR="003552D1" w:rsidRDefault="003552D1" w:rsidP="0035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5007" w:rsidRDefault="00405007" w:rsidP="0035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9740" w:type="dxa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68"/>
      </w:tblGrid>
      <w:tr w:rsidR="00E02DDC" w:rsidTr="00E02DDC">
        <w:tc>
          <w:tcPr>
            <w:tcW w:w="4872" w:type="dxa"/>
          </w:tcPr>
          <w:p w:rsidR="00E02DDC" w:rsidRDefault="001C40AA" w:rsidP="00BE173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eastAsia="ru-RU"/>
              </w:rPr>
            </w:pPr>
            <w:r w:rsidRPr="001C40AA"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eastAsia="ru-RU"/>
              </w:rPr>
              <w:t>СОГЛАСОВАНО</w:t>
            </w:r>
          </w:p>
          <w:p w:rsidR="001C40AA" w:rsidRDefault="001C40AA" w:rsidP="00BE173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протокол</w:t>
            </w:r>
            <w:r w:rsidR="00114D51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Совета родителей</w:t>
            </w:r>
          </w:p>
          <w:p w:rsidR="001C40AA" w:rsidRDefault="001C40AA" w:rsidP="00BE173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2 от 25.06.2024</w:t>
            </w:r>
          </w:p>
          <w:p w:rsidR="001C40AA" w:rsidRPr="001C40AA" w:rsidRDefault="001C40AA" w:rsidP="00BE173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</w:tcPr>
          <w:p w:rsidR="00E02DDC" w:rsidRDefault="00E02DDC" w:rsidP="00A97B9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</w:t>
            </w:r>
          </w:p>
          <w:p w:rsidR="00BE1738" w:rsidRDefault="00E02DDC" w:rsidP="00A97B9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приказом </w:t>
            </w:r>
            <w:r w:rsidR="00BE1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ГБОУ нш/дс № 662</w:t>
            </w:r>
          </w:p>
          <w:p w:rsidR="00E02DDC" w:rsidRDefault="002F13EA" w:rsidP="00A97B9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1C4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r w:rsidR="00BE1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1C4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C4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.06.2024</w:t>
            </w:r>
          </w:p>
          <w:p w:rsidR="00E02DDC" w:rsidRDefault="00E02DDC" w:rsidP="002F13E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279AC" w:rsidRDefault="004279A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  <w:sz w:val="32"/>
          <w:szCs w:val="32"/>
        </w:rPr>
      </w:pPr>
    </w:p>
    <w:p w:rsidR="002F13EA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  <w:sz w:val="32"/>
          <w:szCs w:val="32"/>
        </w:rPr>
      </w:pPr>
    </w:p>
    <w:p w:rsidR="002F13EA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  <w:sz w:val="32"/>
          <w:szCs w:val="32"/>
        </w:rPr>
      </w:pPr>
    </w:p>
    <w:p w:rsidR="002F13EA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  <w:sz w:val="32"/>
          <w:szCs w:val="32"/>
        </w:rPr>
      </w:pPr>
    </w:p>
    <w:p w:rsidR="00E02DDC" w:rsidRDefault="00E02DD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  <w:sz w:val="32"/>
          <w:szCs w:val="32"/>
        </w:rPr>
      </w:pPr>
    </w:p>
    <w:p w:rsidR="004279AC" w:rsidRPr="00E02DDC" w:rsidRDefault="004279A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E02DDC">
        <w:rPr>
          <w:rStyle w:val="a9"/>
          <w:color w:val="000000"/>
        </w:rPr>
        <w:t>ПОЛОЖЕНИЕ</w:t>
      </w:r>
    </w:p>
    <w:p w:rsidR="004279AC" w:rsidRDefault="004279A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  <w:r w:rsidRPr="00E02DDC">
        <w:rPr>
          <w:rStyle w:val="a9"/>
          <w:color w:val="000000"/>
        </w:rPr>
        <w:t>ОБ ОРГАНИЗАЦИИ ПРОПУСКНОГО</w:t>
      </w:r>
      <w:r w:rsidR="008E10A7">
        <w:rPr>
          <w:rStyle w:val="a9"/>
          <w:color w:val="000000"/>
        </w:rPr>
        <w:t xml:space="preserve"> И ВНУТРИОБЪЕКТОВОГО</w:t>
      </w:r>
      <w:r w:rsidRPr="00E02DDC">
        <w:rPr>
          <w:rStyle w:val="a9"/>
          <w:color w:val="000000"/>
        </w:rPr>
        <w:t xml:space="preserve"> РЕЖИМ</w:t>
      </w:r>
      <w:r w:rsidR="005A08DC">
        <w:rPr>
          <w:rStyle w:val="a9"/>
          <w:color w:val="000000"/>
        </w:rPr>
        <w:t>ОВ</w:t>
      </w:r>
    </w:p>
    <w:p w:rsidR="00CB2A83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Государственного бюджетного общеобразовательного учреждения</w:t>
      </w:r>
    </w:p>
    <w:p w:rsidR="002F13EA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начальная школа – детский сад № 662</w:t>
      </w:r>
    </w:p>
    <w:p w:rsidR="002F13EA" w:rsidRDefault="002F13EA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Кронштадтского района Санкт-Петербурга</w:t>
      </w: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B4015C" w:rsidRDefault="00B4015C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4279AC">
      <w:pPr>
        <w:pStyle w:val="a8"/>
        <w:shd w:val="clear" w:color="auto" w:fill="FFFFFF"/>
        <w:spacing w:before="30" w:beforeAutospacing="0" w:after="30" w:afterAutospacing="0"/>
        <w:jc w:val="center"/>
        <w:rPr>
          <w:rStyle w:val="a9"/>
          <w:color w:val="000000"/>
        </w:rPr>
      </w:pPr>
    </w:p>
    <w:p w:rsidR="00CB2A83" w:rsidRDefault="00CB2A83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BE1738" w:rsidRDefault="00BE1738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BE1738" w:rsidRDefault="00BE1738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BE1738" w:rsidRDefault="00BE1738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BE1738" w:rsidRDefault="00BE1738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BE1738" w:rsidRPr="002F13EA" w:rsidRDefault="00BE1738" w:rsidP="002F13EA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</w:rPr>
      </w:pPr>
    </w:p>
    <w:p w:rsidR="008E10A7" w:rsidRPr="008E10A7" w:rsidRDefault="008E10A7" w:rsidP="00931825">
      <w:pPr>
        <w:numPr>
          <w:ilvl w:val="0"/>
          <w:numId w:val="1"/>
        </w:numPr>
        <w:tabs>
          <w:tab w:val="clear" w:pos="1725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A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B0AEC" w:rsidRPr="007B0AEC" w:rsidRDefault="003B55B7" w:rsidP="00931825">
      <w:pPr>
        <w:pStyle w:val="a7"/>
        <w:numPr>
          <w:ilvl w:val="1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AEC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пропускном и внутриобъектовом режимах в Государственном бюджетном общеобразовательном учреждении начальная школа – детский сад № 662 Кронштадтского района Санкт-Петербурга (далее – Положение и ОУ соответственно) разработано в соответствии с</w:t>
      </w:r>
    </w:p>
    <w:p w:rsidR="007B0AEC" w:rsidRDefault="007B0AEC" w:rsidP="007B0AEC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B55B7" w:rsidRPr="007B0AE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06.03.2006 № 35-ФЗ «О противодействии терроризму», </w:t>
      </w:r>
    </w:p>
    <w:p w:rsidR="007B0AEC" w:rsidRDefault="007B0AEC" w:rsidP="007B0AEC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5B7" w:rsidRPr="007B0AE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№ 273-ФЗ «Об образовании в РФ», </w:t>
      </w:r>
    </w:p>
    <w:p w:rsidR="007B0AEC" w:rsidRDefault="007B0AEC" w:rsidP="007B0AEC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5B7" w:rsidRPr="007B0AEC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11.03.1992 № 2487-1 «О частной детективной и охранной деятельности в РФ», </w:t>
      </w:r>
    </w:p>
    <w:p w:rsidR="007B0AEC" w:rsidRDefault="007B0AEC" w:rsidP="007B0AEC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5B7" w:rsidRPr="007B0AE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</w:t>
      </w:r>
    </w:p>
    <w:p w:rsidR="007B0AEC" w:rsidRDefault="007B0AEC" w:rsidP="007B0AEC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Style w:val="3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5B7" w:rsidRPr="007B0AEC">
        <w:rPr>
          <w:rFonts w:ascii="Times New Roman" w:hAnsi="Times New Roman" w:cs="Times New Roman"/>
          <w:color w:val="000000"/>
          <w:sz w:val="24"/>
          <w:szCs w:val="24"/>
        </w:rPr>
        <w:t>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</w:t>
      </w:r>
      <w:r w:rsidR="008E10A7" w:rsidRPr="007B0AEC">
        <w:rPr>
          <w:rStyle w:val="3"/>
          <w:rFonts w:eastAsiaTheme="minorHAnsi"/>
          <w:sz w:val="24"/>
          <w:szCs w:val="24"/>
        </w:rPr>
        <w:t xml:space="preserve">, </w:t>
      </w:r>
    </w:p>
    <w:p w:rsidR="00764D34" w:rsidRDefault="008E10A7" w:rsidP="007B0A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3"/>
          <w:rFonts w:eastAsiaTheme="minorHAnsi"/>
          <w:sz w:val="24"/>
          <w:szCs w:val="24"/>
        </w:rPr>
      </w:pPr>
      <w:r w:rsidRPr="007B0AEC">
        <w:rPr>
          <w:rStyle w:val="3"/>
          <w:rFonts w:eastAsiaTheme="minorHAnsi"/>
          <w:sz w:val="24"/>
          <w:szCs w:val="24"/>
        </w:rPr>
        <w:t xml:space="preserve">и устанавливает порядок допуска обучающихся, воспитанников, их родителей (законных представителей), </w:t>
      </w:r>
      <w:r w:rsidR="007B0AEC">
        <w:rPr>
          <w:rStyle w:val="3"/>
          <w:rFonts w:eastAsiaTheme="minorHAnsi"/>
          <w:sz w:val="24"/>
          <w:szCs w:val="24"/>
        </w:rPr>
        <w:t>работников</w:t>
      </w:r>
      <w:r w:rsidRPr="007B0AEC">
        <w:rPr>
          <w:rStyle w:val="3"/>
          <w:rFonts w:eastAsiaTheme="minorHAnsi"/>
          <w:sz w:val="24"/>
          <w:szCs w:val="24"/>
        </w:rPr>
        <w:t>, посетителей на территорию образовательного учреждения и в его здания</w:t>
      </w:r>
      <w:r w:rsidR="00764D34">
        <w:rPr>
          <w:rStyle w:val="3"/>
          <w:rFonts w:eastAsiaTheme="minorHAnsi"/>
          <w:sz w:val="24"/>
          <w:szCs w:val="24"/>
        </w:rPr>
        <w:t xml:space="preserve">. </w:t>
      </w:r>
    </w:p>
    <w:p w:rsidR="008E10A7" w:rsidRPr="00BE66F0" w:rsidRDefault="008E10A7" w:rsidP="00931825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3"/>
          <w:rFonts w:eastAsiaTheme="minorHAnsi"/>
          <w:sz w:val="24"/>
          <w:szCs w:val="24"/>
        </w:rPr>
      </w:pPr>
      <w:r w:rsidRPr="00BE66F0">
        <w:rPr>
          <w:rStyle w:val="3"/>
          <w:rFonts w:eastAsiaTheme="minorHAnsi"/>
          <w:sz w:val="24"/>
          <w:szCs w:val="24"/>
        </w:rPr>
        <w:t xml:space="preserve">Пропускной режим устанавливается в целях обеспечения прохода (выхода) обучающихся, воспитанников, их родителей (законных представителей), педагогических работников, </w:t>
      </w:r>
      <w:r w:rsidR="00C11668" w:rsidRPr="00BE66F0">
        <w:rPr>
          <w:rStyle w:val="3"/>
          <w:rFonts w:eastAsiaTheme="minorHAnsi"/>
          <w:sz w:val="24"/>
          <w:szCs w:val="24"/>
        </w:rPr>
        <w:t>работников</w:t>
      </w:r>
      <w:r w:rsidRPr="00BE66F0">
        <w:rPr>
          <w:rStyle w:val="3"/>
          <w:rFonts w:eastAsiaTheme="minorHAnsi"/>
          <w:sz w:val="24"/>
          <w:szCs w:val="24"/>
        </w:rPr>
        <w:t xml:space="preserve"> и посетителей на территорию и в здания образовательного учреждения; въезда (выезда) транспортных средств на территорию образовательного учреждения; вноса (выноса) материальных ценностей; исключения </w:t>
      </w:r>
      <w:r w:rsidR="007222E8">
        <w:rPr>
          <w:rStyle w:val="3"/>
          <w:rFonts w:eastAsiaTheme="minorHAnsi"/>
          <w:sz w:val="24"/>
          <w:szCs w:val="24"/>
        </w:rPr>
        <w:t>неправомерного</w:t>
      </w:r>
      <w:r w:rsidRPr="00BE66F0">
        <w:rPr>
          <w:rStyle w:val="3"/>
          <w:rFonts w:eastAsiaTheme="minorHAnsi"/>
          <w:sz w:val="24"/>
          <w:szCs w:val="24"/>
        </w:rPr>
        <w:t xml:space="preserve"> проникновения</w:t>
      </w:r>
      <w:r w:rsidR="007222E8">
        <w:rPr>
          <w:rStyle w:val="3"/>
          <w:rFonts w:eastAsiaTheme="minorHAnsi"/>
          <w:sz w:val="24"/>
          <w:szCs w:val="24"/>
        </w:rPr>
        <w:t xml:space="preserve"> посторонних лиц</w:t>
      </w:r>
      <w:r w:rsidRPr="00BE66F0">
        <w:rPr>
          <w:rStyle w:val="3"/>
          <w:rFonts w:eastAsiaTheme="minorHAnsi"/>
          <w:sz w:val="24"/>
          <w:szCs w:val="24"/>
        </w:rPr>
        <w:t xml:space="preserve">, </w:t>
      </w:r>
      <w:r w:rsidR="007222E8">
        <w:rPr>
          <w:rStyle w:val="3"/>
          <w:rFonts w:eastAsiaTheme="minorHAnsi"/>
          <w:sz w:val="24"/>
          <w:szCs w:val="24"/>
        </w:rPr>
        <w:t xml:space="preserve">посторонних </w:t>
      </w:r>
      <w:r w:rsidRPr="00BE66F0">
        <w:rPr>
          <w:rStyle w:val="3"/>
          <w:rFonts w:eastAsiaTheme="minorHAnsi"/>
          <w:sz w:val="24"/>
          <w:szCs w:val="24"/>
        </w:rPr>
        <w:t>транспортных средств и посторонних предметов на территорию и в здания образовательного учреждения</w:t>
      </w:r>
      <w:r w:rsidR="007222E8">
        <w:rPr>
          <w:rStyle w:val="3"/>
          <w:rFonts w:eastAsiaTheme="minorHAnsi"/>
          <w:sz w:val="24"/>
          <w:szCs w:val="24"/>
        </w:rPr>
        <w:t>, а так же исключению потенциальных угроз</w:t>
      </w:r>
      <w:r w:rsidRPr="00BE66F0">
        <w:rPr>
          <w:rStyle w:val="3"/>
          <w:rFonts w:eastAsiaTheme="minorHAnsi"/>
          <w:sz w:val="24"/>
          <w:szCs w:val="24"/>
        </w:rPr>
        <w:t>.</w:t>
      </w:r>
    </w:p>
    <w:p w:rsidR="00BE66F0" w:rsidRDefault="00BE66F0" w:rsidP="00BE66F0">
      <w:pPr>
        <w:pStyle w:val="a8"/>
        <w:spacing w:before="0" w:beforeAutospacing="0" w:after="0" w:afterAutospacing="0"/>
        <w:ind w:firstLine="567"/>
        <w:jc w:val="both"/>
        <w:rPr>
          <w:rStyle w:val="3"/>
          <w:rFonts w:eastAsiaTheme="minorHAnsi"/>
          <w:sz w:val="24"/>
          <w:szCs w:val="24"/>
        </w:rPr>
      </w:pPr>
      <w:r w:rsidRPr="00BE66F0">
        <w:rPr>
          <w:rStyle w:val="3"/>
          <w:rFonts w:eastAsiaTheme="minorHAnsi"/>
          <w:sz w:val="24"/>
          <w:szCs w:val="24"/>
        </w:rPr>
        <w:t xml:space="preserve">Пропуск работников, обучающихся и посетителей в здания ОУ осуществляется через основной вход, оборудованный контрольно-пропускным пунктом и стационарным металлоискателем. Запасные входы в здания на пропуск открываются только с разрешения директора </w:t>
      </w:r>
      <w:r>
        <w:rPr>
          <w:rStyle w:val="3"/>
          <w:rFonts w:eastAsiaTheme="minorHAnsi"/>
          <w:sz w:val="24"/>
          <w:szCs w:val="24"/>
        </w:rPr>
        <w:t>ОУ</w:t>
      </w:r>
      <w:r w:rsidRPr="00BE66F0">
        <w:rPr>
          <w:rStyle w:val="3"/>
          <w:rFonts w:eastAsiaTheme="minorHAnsi"/>
          <w:sz w:val="24"/>
          <w:szCs w:val="24"/>
        </w:rPr>
        <w:t xml:space="preserve"> или его заместителя, а в их отсутствие – с разрешения дежурного администратора или ответственного за пропускной режим. На период открытия запасного выхода контроль осуществляет охранник и работник </w:t>
      </w:r>
      <w:r>
        <w:rPr>
          <w:rStyle w:val="3"/>
          <w:rFonts w:eastAsiaTheme="minorHAnsi"/>
          <w:sz w:val="24"/>
          <w:szCs w:val="24"/>
        </w:rPr>
        <w:t>ОУ</w:t>
      </w:r>
      <w:r w:rsidRPr="00BE66F0">
        <w:rPr>
          <w:rStyle w:val="3"/>
          <w:rFonts w:eastAsiaTheme="minorHAnsi"/>
          <w:sz w:val="24"/>
          <w:szCs w:val="24"/>
        </w:rPr>
        <w:t>, который его открыл. </w:t>
      </w:r>
    </w:p>
    <w:p w:rsidR="00BE66F0" w:rsidRDefault="00BE66F0" w:rsidP="00BE66F0">
      <w:pPr>
        <w:pStyle w:val="a8"/>
        <w:spacing w:before="0" w:beforeAutospacing="0" w:after="0" w:afterAutospacing="0"/>
        <w:ind w:firstLine="567"/>
        <w:jc w:val="both"/>
        <w:rPr>
          <w:rStyle w:val="3"/>
          <w:rFonts w:eastAsiaTheme="minorHAnsi"/>
          <w:sz w:val="24"/>
          <w:szCs w:val="24"/>
        </w:rPr>
      </w:pPr>
      <w:r w:rsidRPr="00BE66F0">
        <w:rPr>
          <w:rStyle w:val="3"/>
          <w:rFonts w:eastAsiaTheme="minorHAnsi"/>
          <w:sz w:val="24"/>
          <w:szCs w:val="24"/>
        </w:rPr>
        <w:t>Пропуск лиц с электрокардиостимулятором осуществляется через контрольно-пропускной пункт в обход металлоискателя. Лица подвергаются ручному (контактному) методу осмотра и (или) личному (индивидуальному) осмотру без применения технических и специальных средств. В этом случае перед прохождением процедуры осмотра лицо должно сообщить охраннику об имеющемся у него электрокардиостимуляторе и предъявить документ (справку или иной документ) из медицинского учреждения, подтверждающий его наличие у лица. </w:t>
      </w:r>
    </w:p>
    <w:p w:rsidR="00BE66F0" w:rsidRDefault="00BE66F0" w:rsidP="00BE66F0">
      <w:pPr>
        <w:pStyle w:val="a8"/>
        <w:spacing w:before="0" w:beforeAutospacing="0" w:after="0" w:afterAutospacing="0"/>
        <w:ind w:firstLine="567"/>
        <w:jc w:val="both"/>
        <w:rPr>
          <w:rStyle w:val="3"/>
          <w:rFonts w:eastAsiaTheme="minorHAnsi"/>
          <w:sz w:val="24"/>
          <w:szCs w:val="24"/>
        </w:rPr>
      </w:pPr>
      <w:r w:rsidRPr="00BE66F0">
        <w:rPr>
          <w:rStyle w:val="3"/>
          <w:rFonts w:eastAsiaTheme="minorHAnsi"/>
          <w:sz w:val="24"/>
          <w:szCs w:val="24"/>
        </w:rPr>
        <w:t xml:space="preserve">В периоды повышенной готовности и чрезвычайных ситуаций, а также в целях усиления мер безопасности приказом директора </w:t>
      </w:r>
      <w:r>
        <w:rPr>
          <w:rStyle w:val="3"/>
          <w:rFonts w:eastAsiaTheme="minorHAnsi"/>
          <w:sz w:val="24"/>
          <w:szCs w:val="24"/>
        </w:rPr>
        <w:t>ОУ</w:t>
      </w:r>
      <w:r w:rsidRPr="00BE66F0">
        <w:rPr>
          <w:rStyle w:val="3"/>
          <w:rFonts w:eastAsiaTheme="minorHAnsi"/>
          <w:sz w:val="24"/>
          <w:szCs w:val="24"/>
        </w:rPr>
        <w:t xml:space="preserve"> пропуск граждан на территорию и в здани</w:t>
      </w:r>
      <w:r>
        <w:rPr>
          <w:rStyle w:val="3"/>
          <w:rFonts w:eastAsiaTheme="minorHAnsi"/>
          <w:sz w:val="24"/>
          <w:szCs w:val="24"/>
        </w:rPr>
        <w:t>я</w:t>
      </w:r>
      <w:r w:rsidRPr="00BE66F0">
        <w:rPr>
          <w:rStyle w:val="3"/>
          <w:rFonts w:eastAsiaTheme="minorHAnsi"/>
          <w:sz w:val="24"/>
          <w:szCs w:val="24"/>
        </w:rPr>
        <w:t xml:space="preserve"> </w:t>
      </w:r>
      <w:r>
        <w:rPr>
          <w:rStyle w:val="3"/>
          <w:rFonts w:eastAsiaTheme="minorHAnsi"/>
          <w:sz w:val="24"/>
          <w:szCs w:val="24"/>
        </w:rPr>
        <w:t>ОУ</w:t>
      </w:r>
      <w:r w:rsidRPr="00BE66F0">
        <w:rPr>
          <w:rStyle w:val="3"/>
          <w:rFonts w:eastAsiaTheme="minorHAnsi"/>
          <w:sz w:val="24"/>
          <w:szCs w:val="24"/>
        </w:rPr>
        <w:t xml:space="preserve"> может ограничиваться либо прекращаться.</w:t>
      </w:r>
    </w:p>
    <w:p w:rsidR="00BE66F0" w:rsidRPr="00BE66F0" w:rsidRDefault="00BE66F0" w:rsidP="00BE66F0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bidi="ru-RU"/>
        </w:rPr>
      </w:pPr>
      <w:r w:rsidRPr="00BE66F0">
        <w:rPr>
          <w:rStyle w:val="3"/>
          <w:rFonts w:eastAsiaTheme="minorHAnsi"/>
          <w:sz w:val="24"/>
          <w:szCs w:val="24"/>
        </w:rPr>
        <w:t>Пропуск лиц с инвалидностью (включая использующих кресла-коляски и собак-проводников) осуществляется в соответствии со </w:t>
      </w:r>
      <w:hyperlink r:id="rId8" w:anchor="/document/99/9014513/XA00M8G2N9/" w:tgtFrame="_self" w:history="1">
        <w:r w:rsidRPr="00BE66F0">
          <w:rPr>
            <w:rStyle w:val="3"/>
            <w:rFonts w:eastAsiaTheme="minorHAnsi"/>
            <w:sz w:val="24"/>
            <w:szCs w:val="24"/>
          </w:rPr>
          <w:t>статьей 15</w:t>
        </w:r>
      </w:hyperlink>
      <w:r w:rsidRPr="00BE66F0">
        <w:rPr>
          <w:rStyle w:val="3"/>
          <w:rFonts w:eastAsiaTheme="minorHAnsi"/>
          <w:sz w:val="24"/>
          <w:szCs w:val="24"/>
        </w:rPr>
        <w:t xml:space="preserve"> Федерального закона от 24.11.1995 № 181-ФЗ «О социальной защите инвалидов в Российской Федерации». Проход лиц с инвалидностью обеспечивается представителем </w:t>
      </w:r>
      <w:r>
        <w:rPr>
          <w:rStyle w:val="3"/>
          <w:rFonts w:eastAsiaTheme="minorHAnsi"/>
          <w:sz w:val="24"/>
          <w:szCs w:val="24"/>
        </w:rPr>
        <w:t>ОУ</w:t>
      </w:r>
      <w:r w:rsidRPr="00BE66F0">
        <w:rPr>
          <w:rStyle w:val="3"/>
          <w:rFonts w:eastAsiaTheme="minorHAnsi"/>
          <w:sz w:val="24"/>
          <w:szCs w:val="24"/>
        </w:rPr>
        <w:t xml:space="preserve">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</w:t>
      </w:r>
      <w:r w:rsidRPr="00BE66F0">
        <w:rPr>
          <w:color w:val="222222"/>
        </w:rPr>
        <w:t>.</w:t>
      </w:r>
    </w:p>
    <w:p w:rsidR="00BE66F0" w:rsidRPr="00BE66F0" w:rsidRDefault="00D85411" w:rsidP="00BE66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0A7" w:rsidRPr="008E10A7">
        <w:rPr>
          <w:rFonts w:ascii="Times New Roman" w:hAnsi="Times New Roman" w:cs="Times New Roman"/>
          <w:sz w:val="24"/>
          <w:szCs w:val="24"/>
        </w:rPr>
        <w:t xml:space="preserve">1.3. </w:t>
      </w:r>
      <w:r w:rsidR="008E10A7" w:rsidRPr="008E10A7">
        <w:rPr>
          <w:rStyle w:val="3"/>
          <w:rFonts w:eastAsiaTheme="minorHAnsi"/>
          <w:sz w:val="24"/>
          <w:szCs w:val="24"/>
        </w:rPr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зданиях образовательного учреждения, в соответствии с требованиями внутреннего трудового распорядка и комплексной безопасности образовательного учреждения. </w:t>
      </w:r>
    </w:p>
    <w:p w:rsidR="008E10A7" w:rsidRPr="008E10A7" w:rsidRDefault="008E10A7" w:rsidP="00D854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8E10A7">
        <w:rPr>
          <w:rStyle w:val="3"/>
          <w:rFonts w:eastAsiaTheme="minorHAnsi"/>
          <w:sz w:val="24"/>
          <w:szCs w:val="24"/>
        </w:rPr>
        <w:t>Организация, обеспечение и контроль за соблюдением пропускного и внутриобъектового режим</w:t>
      </w:r>
      <w:r w:rsidR="00D85411">
        <w:rPr>
          <w:rStyle w:val="3"/>
          <w:rFonts w:eastAsiaTheme="minorHAnsi"/>
          <w:sz w:val="24"/>
          <w:szCs w:val="24"/>
        </w:rPr>
        <w:t>ов</w:t>
      </w:r>
      <w:r w:rsidRPr="008E10A7">
        <w:rPr>
          <w:rStyle w:val="3"/>
          <w:rFonts w:eastAsiaTheme="minorHAnsi"/>
          <w:sz w:val="24"/>
          <w:szCs w:val="24"/>
        </w:rPr>
        <w:t xml:space="preserve"> возлагается на </w:t>
      </w:r>
      <w:r w:rsidR="003E279D">
        <w:rPr>
          <w:rStyle w:val="3"/>
          <w:rFonts w:eastAsiaTheme="minorHAnsi"/>
          <w:sz w:val="24"/>
          <w:szCs w:val="24"/>
        </w:rPr>
        <w:t xml:space="preserve">ответственного за обеспечение </w:t>
      </w:r>
      <w:r w:rsidR="003E279D">
        <w:rPr>
          <w:rStyle w:val="3"/>
          <w:rFonts w:eastAsiaTheme="minorHAnsi"/>
          <w:sz w:val="24"/>
          <w:szCs w:val="24"/>
        </w:rPr>
        <w:lastRenderedPageBreak/>
        <w:t xml:space="preserve">антитеррористической безопасности </w:t>
      </w:r>
      <w:r w:rsidRPr="008E10A7">
        <w:rPr>
          <w:rStyle w:val="3"/>
          <w:rFonts w:eastAsiaTheme="minorHAnsi"/>
          <w:sz w:val="24"/>
          <w:szCs w:val="24"/>
        </w:rPr>
        <w:t>образовательного учреждения - круглосуточно, на дежурных администраторов (по графику дежурств) с 0</w:t>
      </w:r>
      <w:r w:rsidR="00D1513D">
        <w:rPr>
          <w:rStyle w:val="3"/>
          <w:rFonts w:eastAsiaTheme="minorHAnsi"/>
          <w:sz w:val="24"/>
          <w:szCs w:val="24"/>
        </w:rPr>
        <w:t>7</w:t>
      </w:r>
      <w:r w:rsidRPr="008E10A7">
        <w:rPr>
          <w:rStyle w:val="3"/>
          <w:rFonts w:eastAsiaTheme="minorHAnsi"/>
          <w:sz w:val="24"/>
          <w:szCs w:val="24"/>
        </w:rPr>
        <w:t>.00 до 1</w:t>
      </w:r>
      <w:r w:rsidR="00D1513D">
        <w:rPr>
          <w:rStyle w:val="3"/>
          <w:rFonts w:eastAsiaTheme="minorHAnsi"/>
          <w:sz w:val="24"/>
          <w:szCs w:val="24"/>
        </w:rPr>
        <w:t>9</w:t>
      </w:r>
      <w:r w:rsidRPr="008E10A7">
        <w:rPr>
          <w:rStyle w:val="3"/>
          <w:rFonts w:eastAsiaTheme="minorHAnsi"/>
          <w:sz w:val="24"/>
          <w:szCs w:val="24"/>
        </w:rPr>
        <w:t>.00 ч., а его непосредственное выполнение - на сотрудников частного охранного предприятия.</w:t>
      </w:r>
    </w:p>
    <w:p w:rsidR="008E10A7" w:rsidRPr="008E10A7" w:rsidRDefault="008E10A7" w:rsidP="00D8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Style w:val="3"/>
          <w:rFonts w:eastAsiaTheme="minorHAnsi"/>
          <w:sz w:val="24"/>
          <w:szCs w:val="24"/>
        </w:rPr>
        <w:t xml:space="preserve">Охрана зданий и территории образовательного учреждения осуществляется частным охранным предприятием, с которым заключен соответствующий договор. </w:t>
      </w:r>
    </w:p>
    <w:p w:rsidR="008E10A7" w:rsidRPr="008E10A7" w:rsidRDefault="008E10A7" w:rsidP="00D8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Style w:val="3"/>
          <w:rFonts w:eastAsiaTheme="minorHAnsi"/>
          <w:sz w:val="24"/>
          <w:szCs w:val="24"/>
        </w:rPr>
        <w:t xml:space="preserve">Ответственное лицо за организацию и обеспечение пропускного и внутриобъектового режима на территории и в здания образовательного учреждения назначается приказом директора образовательного учреждения. 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Style w:val="3"/>
          <w:rFonts w:eastAsiaTheme="minorHAnsi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1.5. </w:t>
      </w:r>
      <w:r w:rsidRPr="008E10A7">
        <w:rPr>
          <w:rStyle w:val="3"/>
          <w:rFonts w:eastAsiaTheme="minorHAnsi"/>
          <w:sz w:val="24"/>
          <w:szCs w:val="24"/>
        </w:rPr>
        <w:t xml:space="preserve">Охранники осуществляют пропускной режим на основании списков обучающихся, воспитанников, педагогических работников, </w:t>
      </w:r>
      <w:r w:rsidR="00C11668">
        <w:rPr>
          <w:rStyle w:val="3"/>
          <w:rFonts w:eastAsiaTheme="minorHAnsi"/>
          <w:sz w:val="24"/>
          <w:szCs w:val="24"/>
        </w:rPr>
        <w:t>работников</w:t>
      </w:r>
      <w:r w:rsidRPr="008E10A7">
        <w:rPr>
          <w:rStyle w:val="3"/>
          <w:rFonts w:eastAsiaTheme="minorHAnsi"/>
          <w:sz w:val="24"/>
          <w:szCs w:val="24"/>
        </w:rPr>
        <w:t xml:space="preserve"> образовательного учреждения, детей, занимающихся в кружках, спортивных секциях и творческих коллективах дополнительного образования (далее – ДО).</w:t>
      </w:r>
    </w:p>
    <w:p w:rsidR="008E10A7" w:rsidRPr="008E10A7" w:rsidRDefault="008E10A7" w:rsidP="00D85411">
      <w:pPr>
        <w:pStyle w:val="20"/>
        <w:shd w:val="clear" w:color="auto" w:fill="auto"/>
        <w:tabs>
          <w:tab w:val="left" w:pos="791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ab/>
        <w:t xml:space="preserve">1.6. Требования настоящего Положения распространяются в полном объеме на всех </w:t>
      </w:r>
      <w:r w:rsidR="00C11668">
        <w:rPr>
          <w:sz w:val="24"/>
          <w:szCs w:val="24"/>
        </w:rPr>
        <w:t>работников</w:t>
      </w:r>
      <w:r w:rsidRPr="008E10A7">
        <w:rPr>
          <w:sz w:val="24"/>
          <w:szCs w:val="24"/>
        </w:rPr>
        <w:t xml:space="preserve"> </w:t>
      </w:r>
      <w:r w:rsidRPr="008E10A7">
        <w:rPr>
          <w:rStyle w:val="3"/>
          <w:sz w:val="24"/>
          <w:szCs w:val="24"/>
        </w:rPr>
        <w:t xml:space="preserve">образовательного учреждения </w:t>
      </w:r>
      <w:r w:rsidRPr="008E10A7">
        <w:rPr>
          <w:sz w:val="24"/>
          <w:szCs w:val="24"/>
        </w:rPr>
        <w:t xml:space="preserve">и частного охранного предприятия, а на обучающихся, воспитанников, их родителей (законных представителей), посетителей - в части их касающейся. Данное Положение доводится до сведения всех педагогических работников и </w:t>
      </w:r>
      <w:r w:rsidR="00C11668">
        <w:rPr>
          <w:sz w:val="24"/>
          <w:szCs w:val="24"/>
        </w:rPr>
        <w:t>работников</w:t>
      </w:r>
      <w:r w:rsidRPr="008E10A7">
        <w:rPr>
          <w:sz w:val="24"/>
          <w:szCs w:val="24"/>
        </w:rPr>
        <w:t xml:space="preserve"> </w:t>
      </w:r>
      <w:r w:rsidRPr="008E10A7">
        <w:rPr>
          <w:rStyle w:val="3"/>
          <w:sz w:val="24"/>
          <w:szCs w:val="24"/>
        </w:rPr>
        <w:t>образовательного учреждения</w:t>
      </w:r>
      <w:r w:rsidRPr="008E10A7">
        <w:rPr>
          <w:sz w:val="24"/>
          <w:szCs w:val="24"/>
        </w:rPr>
        <w:t xml:space="preserve">, а также сотрудников частного охранного предприятия и прикомандированных работников </w:t>
      </w:r>
      <w:r w:rsidRPr="008E10A7">
        <w:rPr>
          <w:rStyle w:val="3"/>
          <w:sz w:val="24"/>
          <w:szCs w:val="24"/>
        </w:rPr>
        <w:t xml:space="preserve">образовательного учреждения </w:t>
      </w:r>
      <w:r w:rsidRPr="008E10A7">
        <w:rPr>
          <w:sz w:val="24"/>
          <w:szCs w:val="24"/>
        </w:rPr>
        <w:t>под роспись.</w:t>
      </w:r>
    </w:p>
    <w:p w:rsidR="008A23F8" w:rsidRDefault="008E10A7" w:rsidP="008A23F8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1.7. Входные двери зданий оборудуются запирающими устройствами (замками), а запасные выходы - легко открывающимися изнутри механическими устройствами и запирающими устройствами (замками).  </w:t>
      </w:r>
    </w:p>
    <w:p w:rsidR="008E10A7" w:rsidRPr="008E10A7" w:rsidRDefault="008E10A7" w:rsidP="008A23F8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1.8. Запасные выходы, входы в подвальное помещение, входы в чердачное помещение до</w:t>
      </w:r>
      <w:r w:rsidR="008A23F8">
        <w:rPr>
          <w:rFonts w:ascii="Times New Roman" w:hAnsi="Times New Roman" w:cs="Times New Roman"/>
          <w:sz w:val="24"/>
          <w:szCs w:val="24"/>
        </w:rPr>
        <w:t>лжны быть закрыты на замок</w:t>
      </w:r>
      <w:r w:rsidRPr="008E10A7">
        <w:rPr>
          <w:rFonts w:ascii="Times New Roman" w:hAnsi="Times New Roman" w:cs="Times New Roman"/>
          <w:sz w:val="24"/>
          <w:szCs w:val="24"/>
        </w:rPr>
        <w:t xml:space="preserve"> и</w:t>
      </w:r>
      <w:r w:rsidRPr="008E1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10A7">
        <w:rPr>
          <w:rFonts w:ascii="Times New Roman" w:hAnsi="Times New Roman" w:cs="Times New Roman"/>
          <w:sz w:val="24"/>
          <w:szCs w:val="24"/>
        </w:rPr>
        <w:t xml:space="preserve">открываться с разрешения: директора </w:t>
      </w:r>
      <w:r w:rsidRPr="008E10A7">
        <w:rPr>
          <w:rStyle w:val="3"/>
          <w:rFonts w:eastAsiaTheme="minorHAnsi"/>
          <w:sz w:val="24"/>
          <w:szCs w:val="24"/>
        </w:rPr>
        <w:t>образовательного учреждения</w:t>
      </w:r>
      <w:r w:rsidRPr="008E10A7">
        <w:rPr>
          <w:rFonts w:ascii="Times New Roman" w:hAnsi="Times New Roman" w:cs="Times New Roman"/>
          <w:sz w:val="24"/>
          <w:szCs w:val="24"/>
        </w:rPr>
        <w:t xml:space="preserve">, заместителя директора по </w:t>
      </w:r>
      <w:r w:rsidR="008A23F8">
        <w:rPr>
          <w:rFonts w:ascii="Times New Roman" w:hAnsi="Times New Roman" w:cs="Times New Roman"/>
          <w:sz w:val="24"/>
          <w:szCs w:val="24"/>
        </w:rPr>
        <w:t xml:space="preserve">АХР. </w:t>
      </w:r>
      <w:r w:rsidRPr="008E10A7">
        <w:rPr>
          <w:rFonts w:ascii="Times New Roman" w:hAnsi="Times New Roman" w:cs="Times New Roman"/>
          <w:sz w:val="24"/>
          <w:szCs w:val="24"/>
        </w:rPr>
        <w:t xml:space="preserve">Охрана запасных выходов, входов в подвальное помещение, входов в чердачное помещение на период их открытия осуществляется лицом, открывшим их. По окончании мероприятия двери закрываются </w:t>
      </w:r>
      <w:r w:rsidR="001F7C85">
        <w:rPr>
          <w:rFonts w:ascii="Times New Roman" w:hAnsi="Times New Roman" w:cs="Times New Roman"/>
          <w:sz w:val="24"/>
          <w:szCs w:val="24"/>
        </w:rPr>
        <w:t>на замок</w:t>
      </w:r>
      <w:r w:rsidRPr="008E10A7">
        <w:rPr>
          <w:rFonts w:ascii="Times New Roman" w:hAnsi="Times New Roman" w:cs="Times New Roman"/>
          <w:sz w:val="24"/>
          <w:szCs w:val="24"/>
        </w:rPr>
        <w:t xml:space="preserve">. Ключи от запасных выходов находятся: первый комплект в установленном месте на посту охраны, второй комплект у </w:t>
      </w:r>
      <w:r w:rsidR="001F7C85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8E10A7">
        <w:rPr>
          <w:rFonts w:ascii="Times New Roman" w:hAnsi="Times New Roman" w:cs="Times New Roman"/>
          <w:sz w:val="24"/>
          <w:szCs w:val="24"/>
        </w:rPr>
        <w:t xml:space="preserve"> по АХ</w:t>
      </w:r>
      <w:r w:rsidR="001F7C85">
        <w:rPr>
          <w:rFonts w:ascii="Times New Roman" w:hAnsi="Times New Roman" w:cs="Times New Roman"/>
          <w:sz w:val="24"/>
          <w:szCs w:val="24"/>
        </w:rPr>
        <w:t>Р</w:t>
      </w:r>
      <w:r w:rsidRPr="008E10A7">
        <w:rPr>
          <w:rFonts w:ascii="Times New Roman" w:hAnsi="Times New Roman" w:cs="Times New Roman"/>
          <w:sz w:val="24"/>
          <w:szCs w:val="24"/>
        </w:rPr>
        <w:t>.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1.9. Все проводимые в образовательном учреждении строительные и ремонтные работы в обязательном порядке согласовываются с</w:t>
      </w:r>
      <w:r w:rsidR="001F7C85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8E10A7">
        <w:rPr>
          <w:rFonts w:ascii="Times New Roman" w:hAnsi="Times New Roman" w:cs="Times New Roman"/>
          <w:sz w:val="24"/>
          <w:szCs w:val="24"/>
        </w:rPr>
        <w:t>, и затем в письменном виде информируются сотрудники частного охранного предприятия о месте, виде и сроках проведения работ, им предоставляется список лиц, проводящих работы, список задействованных автотранспортных средств и т.д.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1.10. Сотрудники охраны осуществляют пропускной режим на постах охраны, которые оборудуются в зданиях в непосредственной близости от главного (основного) входа в образовательное учреждение (структурное подразделение). Каждый пост охраны оборудуется рабочим местом для несения службы дежурным сотрудником охраны, обеспечивается необходимой документацией по организации внутриобъектового и пропускного режимов, оборудуется телефонной связью, кнопкой тревожной сигнализации</w:t>
      </w:r>
      <w:r w:rsidR="00DE1D6E">
        <w:rPr>
          <w:rFonts w:ascii="Times New Roman" w:hAnsi="Times New Roman" w:cs="Times New Roman"/>
          <w:sz w:val="24"/>
          <w:szCs w:val="24"/>
        </w:rPr>
        <w:t xml:space="preserve">. </w:t>
      </w:r>
      <w:r w:rsidRPr="008E10A7">
        <w:rPr>
          <w:rFonts w:ascii="Times New Roman" w:hAnsi="Times New Roman" w:cs="Times New Roman"/>
          <w:sz w:val="24"/>
          <w:szCs w:val="24"/>
        </w:rPr>
        <w:t>На охраняемом объекте, как правило, устанавлива</w:t>
      </w:r>
      <w:r w:rsidR="00DE1D6E">
        <w:rPr>
          <w:rFonts w:ascii="Times New Roman" w:hAnsi="Times New Roman" w:cs="Times New Roman"/>
          <w:sz w:val="24"/>
          <w:szCs w:val="24"/>
        </w:rPr>
        <w:t>е</w:t>
      </w:r>
      <w:r w:rsidRPr="008E10A7">
        <w:rPr>
          <w:rFonts w:ascii="Times New Roman" w:hAnsi="Times New Roman" w:cs="Times New Roman"/>
          <w:sz w:val="24"/>
          <w:szCs w:val="24"/>
        </w:rPr>
        <w:t>тся</w:t>
      </w:r>
      <w:r w:rsidR="00DE1D6E">
        <w:rPr>
          <w:rFonts w:ascii="Times New Roman" w:hAnsi="Times New Roman" w:cs="Times New Roman"/>
          <w:sz w:val="24"/>
          <w:szCs w:val="24"/>
        </w:rPr>
        <w:t xml:space="preserve"> с</w:t>
      </w:r>
      <w:r w:rsidRPr="008E10A7">
        <w:rPr>
          <w:rFonts w:ascii="Times New Roman" w:hAnsi="Times New Roman" w:cs="Times New Roman"/>
          <w:sz w:val="24"/>
          <w:szCs w:val="24"/>
        </w:rPr>
        <w:t>истема видеонаблюдения, включающая видеокамеры наружного и внутреннего наблюдения и контрольный монитор (экран</w:t>
      </w:r>
      <w:r w:rsidR="00DE1D6E">
        <w:rPr>
          <w:rFonts w:ascii="Times New Roman" w:hAnsi="Times New Roman" w:cs="Times New Roman"/>
          <w:sz w:val="24"/>
          <w:szCs w:val="24"/>
        </w:rPr>
        <w:t xml:space="preserve">). </w:t>
      </w:r>
      <w:r w:rsidRPr="008E10A7">
        <w:rPr>
          <w:rFonts w:ascii="Times New Roman" w:hAnsi="Times New Roman" w:cs="Times New Roman"/>
          <w:sz w:val="24"/>
          <w:szCs w:val="24"/>
        </w:rPr>
        <w:t>Сотрудники охраны могут обеспечиваться портативными радиопереговорными устройствами (радиостанциями).</w:t>
      </w:r>
    </w:p>
    <w:p w:rsidR="008E10A7" w:rsidRPr="008E10A7" w:rsidRDefault="008E10A7" w:rsidP="00D85411">
      <w:pPr>
        <w:pStyle w:val="20"/>
        <w:shd w:val="clear" w:color="auto" w:fill="auto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bidi="ru-RU"/>
        </w:rPr>
      </w:pPr>
      <w:r w:rsidRPr="008E10A7">
        <w:rPr>
          <w:sz w:val="24"/>
          <w:szCs w:val="24"/>
        </w:rPr>
        <w:t xml:space="preserve">1.11. </w:t>
      </w:r>
      <w:r w:rsidRPr="008E10A7">
        <w:rPr>
          <w:bCs/>
          <w:color w:val="000000"/>
          <w:sz w:val="24"/>
          <w:szCs w:val="24"/>
          <w:lang w:bidi="ru-RU"/>
        </w:rPr>
        <w:t>Краткая характеристика образовательной организации</w:t>
      </w:r>
      <w:r w:rsidRPr="008E10A7">
        <w:rPr>
          <w:b/>
          <w:bCs/>
          <w:color w:val="000000"/>
          <w:sz w:val="24"/>
          <w:szCs w:val="24"/>
          <w:lang w:bidi="ru-RU"/>
        </w:rPr>
        <w:t>: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- здание №1: 1</w:t>
      </w:r>
      <w:r w:rsidR="00DE1D6E">
        <w:rPr>
          <w:rFonts w:ascii="Times New Roman" w:hAnsi="Times New Roman" w:cs="Times New Roman"/>
          <w:sz w:val="24"/>
          <w:szCs w:val="24"/>
        </w:rPr>
        <w:t>97762</w:t>
      </w:r>
      <w:r w:rsidRPr="008E10A7">
        <w:rPr>
          <w:rFonts w:ascii="Times New Roman" w:hAnsi="Times New Roman" w:cs="Times New Roman"/>
          <w:sz w:val="24"/>
          <w:szCs w:val="24"/>
        </w:rPr>
        <w:t xml:space="preserve">, </w:t>
      </w:r>
      <w:r w:rsidR="00DE1D6E">
        <w:rPr>
          <w:rFonts w:ascii="Times New Roman" w:hAnsi="Times New Roman" w:cs="Times New Roman"/>
          <w:sz w:val="24"/>
          <w:szCs w:val="24"/>
        </w:rPr>
        <w:t>Санкт-Петербург, г. Кронштадт, Манежный переулок, дом 1, литер «А»</w:t>
      </w:r>
      <w:r w:rsidRPr="008E10A7">
        <w:rPr>
          <w:rFonts w:ascii="Times New Roman" w:hAnsi="Times New Roman" w:cs="Times New Roman"/>
          <w:sz w:val="24"/>
          <w:szCs w:val="24"/>
        </w:rPr>
        <w:t>;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- здание №2: 1</w:t>
      </w:r>
      <w:r w:rsidR="00DE1D6E">
        <w:rPr>
          <w:rFonts w:ascii="Times New Roman" w:hAnsi="Times New Roman" w:cs="Times New Roman"/>
          <w:sz w:val="24"/>
          <w:szCs w:val="24"/>
        </w:rPr>
        <w:t>97762, Санкт-Петербург, г. Кронштадт, Коммунистическая улица, дом 16, литер «А».</w:t>
      </w:r>
    </w:p>
    <w:p w:rsidR="008E10A7" w:rsidRPr="008E10A7" w:rsidRDefault="008E10A7" w:rsidP="00D85411">
      <w:pPr>
        <w:tabs>
          <w:tab w:val="num" w:pos="0"/>
          <w:tab w:val="left" w:pos="91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0A7">
        <w:rPr>
          <w:rStyle w:val="21"/>
          <w:rFonts w:eastAsiaTheme="minorHAnsi"/>
        </w:rPr>
        <w:t>Почтовый адрес и место хранения документов:</w:t>
      </w:r>
      <w:r w:rsidRPr="008E10A7">
        <w:rPr>
          <w:rFonts w:ascii="Times New Roman" w:hAnsi="Times New Roman" w:cs="Times New Roman"/>
          <w:sz w:val="24"/>
          <w:szCs w:val="24"/>
        </w:rPr>
        <w:t xml:space="preserve"> 1</w:t>
      </w:r>
      <w:r w:rsidR="00DE1D6E">
        <w:rPr>
          <w:rFonts w:ascii="Times New Roman" w:hAnsi="Times New Roman" w:cs="Times New Roman"/>
          <w:sz w:val="24"/>
          <w:szCs w:val="24"/>
        </w:rPr>
        <w:t>97762, Санкт-Петербург, г. Кронштадт, Манежный переулок, дом 1, литер «А».</w:t>
      </w:r>
    </w:p>
    <w:p w:rsidR="008E10A7" w:rsidRPr="008E10A7" w:rsidRDefault="008E10A7" w:rsidP="00DE1D6E">
      <w:pPr>
        <w:pStyle w:val="110"/>
        <w:shd w:val="clear" w:color="auto" w:fill="auto"/>
        <w:spacing w:line="240" w:lineRule="auto"/>
        <w:ind w:firstLine="567"/>
        <w:jc w:val="both"/>
        <w:rPr>
          <w:rStyle w:val="111"/>
        </w:rPr>
      </w:pPr>
      <w:r w:rsidRPr="008E10A7">
        <w:rPr>
          <w:b w:val="0"/>
          <w:sz w:val="24"/>
          <w:szCs w:val="24"/>
        </w:rPr>
        <w:t xml:space="preserve">Целевое назначение помещений образовательной организации </w:t>
      </w:r>
      <w:r w:rsidRPr="008E10A7">
        <w:rPr>
          <w:rStyle w:val="111"/>
        </w:rPr>
        <w:t>- государственное бюджетное общеобразовательное учреждение.</w:t>
      </w:r>
    </w:p>
    <w:p w:rsidR="008E10A7" w:rsidRPr="008E10A7" w:rsidRDefault="008E10A7" w:rsidP="006B3157">
      <w:pPr>
        <w:pStyle w:val="110"/>
        <w:shd w:val="clear" w:color="auto" w:fill="auto"/>
        <w:tabs>
          <w:tab w:val="left" w:pos="709"/>
        </w:tabs>
        <w:spacing w:before="120" w:after="120" w:line="240" w:lineRule="auto"/>
        <w:jc w:val="center"/>
        <w:rPr>
          <w:sz w:val="24"/>
          <w:szCs w:val="24"/>
        </w:rPr>
      </w:pPr>
      <w:r w:rsidRPr="008E10A7">
        <w:rPr>
          <w:sz w:val="24"/>
          <w:szCs w:val="24"/>
        </w:rPr>
        <w:t>2. Порядок пропуска в образовательное учреждение обучающихся, воспитанников, их родителей (законных представителе</w:t>
      </w:r>
      <w:r w:rsidR="007A666D">
        <w:rPr>
          <w:sz w:val="24"/>
          <w:szCs w:val="24"/>
        </w:rPr>
        <w:t>й), педагогических работников, работников</w:t>
      </w:r>
      <w:r w:rsidRPr="008E10A7">
        <w:rPr>
          <w:sz w:val="24"/>
          <w:szCs w:val="24"/>
        </w:rPr>
        <w:t xml:space="preserve">, посетителей, представителей контролирующих и обслуживающих организаций, а также </w:t>
      </w:r>
      <w:r w:rsidRPr="008E10A7">
        <w:rPr>
          <w:sz w:val="24"/>
          <w:szCs w:val="24"/>
        </w:rPr>
        <w:lastRenderedPageBreak/>
        <w:t>выноса материальных средств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2.1. Для обеспечения пропускного режима устанавливается контрольно-пропускной пункт (КПП) на центральном входе в каждое здание образовательного учреждения.</w:t>
      </w:r>
      <w:r w:rsidR="00E03A67">
        <w:rPr>
          <w:sz w:val="24"/>
          <w:szCs w:val="24"/>
        </w:rPr>
        <w:t xml:space="preserve"> Пропуск работников 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2.2. Запасные выходы открываются с разрешения директора образовательного учреждения, заместителя директора по </w:t>
      </w:r>
      <w:r w:rsidR="005D6C6B">
        <w:rPr>
          <w:sz w:val="24"/>
          <w:szCs w:val="24"/>
        </w:rPr>
        <w:t>АХР</w:t>
      </w:r>
      <w:r w:rsidRPr="008E10A7">
        <w:rPr>
          <w:sz w:val="24"/>
          <w:szCs w:val="24"/>
        </w:rPr>
        <w:t xml:space="preserve">, </w:t>
      </w:r>
      <w:r w:rsidR="005D6C6B">
        <w:rPr>
          <w:sz w:val="24"/>
          <w:szCs w:val="24"/>
        </w:rPr>
        <w:t>заместителя директора по УВР</w:t>
      </w:r>
      <w:r w:rsidRPr="008E10A7">
        <w:rPr>
          <w:sz w:val="24"/>
          <w:szCs w:val="24"/>
        </w:rPr>
        <w:t>, а в их отсутствие - с разрешения дежурного администратора.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При возникновении в образовательном учреждении чрезвычайной ситуации запасные выходы открываются лицами, назначенными в расчёт сил и средств, для действий при возникновении конкретной ситуации. На период открытия каждого запасного выхода контроль за ним осуществляет лицо его открывшее.</w:t>
      </w:r>
    </w:p>
    <w:p w:rsidR="008E10A7" w:rsidRPr="008E10A7" w:rsidRDefault="008E10A7" w:rsidP="00931825">
      <w:pPr>
        <w:pStyle w:val="20"/>
        <w:numPr>
          <w:ilvl w:val="1"/>
          <w:numId w:val="3"/>
        </w:numPr>
        <w:shd w:val="clear" w:color="auto" w:fill="auto"/>
        <w:tabs>
          <w:tab w:val="left" w:pos="808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Обучающиеся допускаются в здание образовательного учреждения в установленное распорядком дня время согласно утверждённым директором образовательного учреждения списков классов в присутствии дежурного администратора. Пропуск обучающихся, воспитанников в здание образовательной организации осуществляется до начала уроков (занятий) и на переменах по </w:t>
      </w:r>
      <w:r w:rsidR="00B5707B">
        <w:rPr>
          <w:sz w:val="24"/>
          <w:szCs w:val="24"/>
        </w:rPr>
        <w:t>утвержденным директором учреждения спискам</w:t>
      </w:r>
      <w:r w:rsidRPr="008E10A7">
        <w:rPr>
          <w:sz w:val="24"/>
          <w:szCs w:val="24"/>
        </w:rPr>
        <w:t>.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80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2.4.</w:t>
      </w:r>
      <w:r w:rsidRPr="008E10A7">
        <w:rPr>
          <w:b/>
          <w:sz w:val="24"/>
          <w:szCs w:val="24"/>
        </w:rPr>
        <w:t xml:space="preserve"> </w:t>
      </w:r>
      <w:r w:rsidRPr="008E10A7">
        <w:rPr>
          <w:sz w:val="24"/>
          <w:szCs w:val="24"/>
        </w:rPr>
        <w:t>Обучающиеся</w:t>
      </w:r>
      <w:r w:rsidRPr="008E10A7">
        <w:rPr>
          <w:rStyle w:val="3"/>
          <w:sz w:val="24"/>
          <w:szCs w:val="24"/>
        </w:rPr>
        <w:t xml:space="preserve"> и воспитанники </w:t>
      </w:r>
      <w:r w:rsidRPr="008E10A7">
        <w:rPr>
          <w:sz w:val="24"/>
          <w:szCs w:val="24"/>
        </w:rPr>
        <w:t>допускаются в здание образовательного учреждения в установленное распорядком дня время согласно утверждённым директором образовательной организации списков групп</w:t>
      </w:r>
      <w:r w:rsidR="000F0122">
        <w:rPr>
          <w:sz w:val="24"/>
          <w:szCs w:val="24"/>
        </w:rPr>
        <w:t>,</w:t>
      </w:r>
      <w:r w:rsidRPr="008E10A7">
        <w:rPr>
          <w:sz w:val="24"/>
          <w:szCs w:val="24"/>
        </w:rPr>
        <w:t xml:space="preserve"> </w:t>
      </w:r>
      <w:r w:rsidRPr="008E10A7">
        <w:rPr>
          <w:rStyle w:val="3"/>
          <w:sz w:val="24"/>
          <w:szCs w:val="24"/>
        </w:rPr>
        <w:t xml:space="preserve">занимающихся в кружках, спортивных секциях и творческих коллективах дополнительного образования. 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80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2.5. Работники образовательного учреждения допускаются в здание образовательного учреждения по </w:t>
      </w:r>
      <w:r w:rsidR="000F0122">
        <w:rPr>
          <w:sz w:val="24"/>
          <w:szCs w:val="24"/>
        </w:rPr>
        <w:t>списка</w:t>
      </w:r>
      <w:r w:rsidRPr="008E10A7">
        <w:rPr>
          <w:sz w:val="24"/>
          <w:szCs w:val="24"/>
        </w:rPr>
        <w:t>м сотрудников, утверждённым директором образовательного учреждения, при предъявлении удостоверения личности.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80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2.6. Родители (законные представители) могут быть допущены в образовательное учреждение только после окончания занятий по предъявлении документа, удостоверяющего личность, и проверки наличия фамилии ребёнка в списках классов, групп.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исключительных случаях родители (законные представители) допускаются в здание образовательное учреждение и во время занятий, но только после согласования своего посещения с администрацией образовательного учреждения или с классным руководителем, воспитателем ГПД.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остальных случаях родители (законные представители) по всем вопросам, связанным с обучением и воспитанием своего ребёнка, могут обратиться к педагогическим работникам образовательного учреждения после уроков, занятий, в дни и часы, установленны</w:t>
      </w:r>
      <w:r w:rsidR="00167C4F">
        <w:rPr>
          <w:sz w:val="24"/>
          <w:szCs w:val="24"/>
        </w:rPr>
        <w:t>е для приёма, либо во</w:t>
      </w:r>
      <w:r w:rsidR="00BE1738">
        <w:rPr>
          <w:sz w:val="24"/>
          <w:szCs w:val="24"/>
        </w:rPr>
        <w:t xml:space="preserve"> </w:t>
      </w:r>
      <w:r w:rsidRPr="008E10A7">
        <w:rPr>
          <w:sz w:val="24"/>
          <w:szCs w:val="24"/>
        </w:rPr>
        <w:t xml:space="preserve">время, определённое по взаимной договорённости. 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Все родители (законные представители) в любом случае называют сотруднику охраны свои фамилию, имя, отчество, фамилию своего ребёнка, класс, группу, в котором он учится, воспитывается, указывают лицо, к которому идут.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2.7. При проведении родительских собраний, праздничных и других массовых мероприятий родители (законные представители) допускаются в здания образовательного учреждения называя сотруднику охраны свои фамилию, имя, отчество, фамилию своего ребёнка, класс, группу, в котором он учится, воспитывается.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Должностные лица, педагогические работники образовательного учреждения, ответственные за проведение мероприятий, обязаны предупреждать сотрудников охраны о времени и месте проведения мероприятий, родительских собраний, встреч с родителями (законными представителями). </w:t>
      </w:r>
    </w:p>
    <w:p w:rsidR="008E10A7" w:rsidRPr="008E10A7" w:rsidRDefault="008E10A7" w:rsidP="0093182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Родители (законные представители) обучающихся ждут своих детей за пределами здания образовательного учреждения, на его территории. В отдельных случаях (при неблагоприятных погодных условиях) встречающие могут находиться в здании образовательной организации в отведённом месте вестибюля с разрешения дежурного администратора. 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Родители (законные представители) детей, посещающих структурное подразделение ДО, самостоятельно забирают своих детей из помещения группы или с прогулки, уведомив об этом педагога ДО. 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876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2.9. Члены кружков, спортивных секций, творческих коллективов и других групп ДО для </w:t>
      </w:r>
      <w:r w:rsidRPr="008E10A7">
        <w:rPr>
          <w:sz w:val="24"/>
          <w:szCs w:val="24"/>
        </w:rPr>
        <w:lastRenderedPageBreak/>
        <w:t>проведения внеклассных и внеурочных мероприятий допускаются в здание образовательного учреждения в соответствии с расписанием занятий по спискам, заверенным печатью и подписью директора образовательного учреждения.</w:t>
      </w:r>
    </w:p>
    <w:p w:rsidR="00167C4F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Лица, не связанные с образовательным процессом, посещающие образовательное учреждение по служебной необходимости, пропускаются при предъявлении документа</w:t>
      </w:r>
      <w:r w:rsidR="00167C4F">
        <w:rPr>
          <w:sz w:val="24"/>
          <w:szCs w:val="24"/>
        </w:rPr>
        <w:t>,</w:t>
      </w:r>
      <w:r w:rsidRPr="008E10A7">
        <w:rPr>
          <w:sz w:val="24"/>
          <w:szCs w:val="24"/>
        </w:rPr>
        <w:t xml:space="preserve"> удостоверяющего личность, по согласованию с директором образовательного учреждения или лицом его замещающим, с записью в книге учёта посетителей. Представители средств массовой информации допускаются на территорию образовательного учреждения на общих основаниях и перемещаются по зданию и территории образовательного учреждения в сопровождении представителей администрации образовательного учреждения. </w:t>
      </w:r>
    </w:p>
    <w:p w:rsidR="008E10A7" w:rsidRPr="00167C4F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7C4F">
        <w:rPr>
          <w:sz w:val="24"/>
          <w:szCs w:val="24"/>
        </w:rPr>
        <w:t>В соответствии с действующим законодательством отдельные категории лиц пользуются правом прохода на территорию и в здания образовательного учреждения при предъявлении служебного удостоверения.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left="28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К ним относятся: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работники прокуратуры;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сотрудники полиции;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инспектора труда;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техники, обслуживающие пожарную сигнализацию;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представители </w:t>
      </w:r>
      <w:r w:rsidR="00167C4F">
        <w:rPr>
          <w:sz w:val="24"/>
          <w:szCs w:val="24"/>
        </w:rPr>
        <w:t>Гос</w:t>
      </w:r>
      <w:r w:rsidRPr="008E10A7">
        <w:rPr>
          <w:sz w:val="24"/>
          <w:szCs w:val="24"/>
        </w:rPr>
        <w:t>энергонадзора (по территориальности);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должностные лица и отдельные категории работников санитарно-эпидемиологической службы органов здравоохранения, осуществляющие санитарный надзор;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представители </w:t>
      </w:r>
      <w:r w:rsidR="00167C4F">
        <w:rPr>
          <w:sz w:val="24"/>
          <w:szCs w:val="24"/>
        </w:rPr>
        <w:t>Комитета</w:t>
      </w:r>
      <w:r w:rsidRPr="008E10A7">
        <w:rPr>
          <w:sz w:val="24"/>
          <w:szCs w:val="24"/>
        </w:rPr>
        <w:t xml:space="preserve"> образования города </w:t>
      </w:r>
      <w:r w:rsidR="00167C4F">
        <w:rPr>
          <w:sz w:val="24"/>
          <w:szCs w:val="24"/>
        </w:rPr>
        <w:t>Санкт-Петербурга;</w:t>
      </w:r>
    </w:p>
    <w:p w:rsidR="008E10A7" w:rsidRPr="008E10A7" w:rsidRDefault="008E10A7" w:rsidP="006B3157">
      <w:pPr>
        <w:pStyle w:val="20"/>
        <w:shd w:val="clear" w:color="auto" w:fill="auto"/>
        <w:tabs>
          <w:tab w:val="left" w:pos="48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руководство </w:t>
      </w:r>
      <w:r w:rsidR="00167C4F">
        <w:rPr>
          <w:sz w:val="24"/>
          <w:szCs w:val="24"/>
        </w:rPr>
        <w:t>Комитета</w:t>
      </w:r>
      <w:r w:rsidRPr="008E10A7">
        <w:rPr>
          <w:sz w:val="24"/>
          <w:szCs w:val="24"/>
        </w:rPr>
        <w:t xml:space="preserve"> образования города </w:t>
      </w:r>
      <w:r w:rsidR="00167C4F">
        <w:rPr>
          <w:sz w:val="24"/>
          <w:szCs w:val="24"/>
        </w:rPr>
        <w:t>Санкт-Петербурга</w:t>
      </w:r>
      <w:r w:rsidRPr="008E10A7">
        <w:rPr>
          <w:sz w:val="24"/>
          <w:szCs w:val="24"/>
        </w:rPr>
        <w:t>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Об их приходе сотрудник охраны немедленно докладывает</w:t>
      </w:r>
      <w:r w:rsidR="00167C4F">
        <w:rPr>
          <w:sz w:val="24"/>
          <w:szCs w:val="24"/>
        </w:rPr>
        <w:t xml:space="preserve"> директору, заместителю директора по АХР, заместителю директора по УВР. </w:t>
      </w:r>
      <w:r w:rsidRPr="008E10A7">
        <w:rPr>
          <w:sz w:val="24"/>
          <w:szCs w:val="24"/>
        </w:rPr>
        <w:t xml:space="preserve"> </w:t>
      </w:r>
    </w:p>
    <w:p w:rsidR="008E10A7" w:rsidRPr="008E10A7" w:rsidRDefault="008E10A7" w:rsidP="006B31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ab/>
        <w:t>Помимо указанных лиц в здание образовательного учреждения могут допускаться по предъявлени</w:t>
      </w:r>
      <w:r w:rsidR="00A11337">
        <w:rPr>
          <w:rFonts w:ascii="Times New Roman" w:hAnsi="Times New Roman" w:cs="Times New Roman"/>
          <w:sz w:val="24"/>
          <w:szCs w:val="24"/>
        </w:rPr>
        <w:t>ю</w:t>
      </w:r>
      <w:r w:rsidRPr="008E10A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A11337">
        <w:rPr>
          <w:rFonts w:ascii="Times New Roman" w:hAnsi="Times New Roman" w:cs="Times New Roman"/>
          <w:sz w:val="24"/>
          <w:szCs w:val="24"/>
        </w:rPr>
        <w:t>,</w:t>
      </w:r>
      <w:r w:rsidRPr="008E10A7">
        <w:rPr>
          <w:rFonts w:ascii="Times New Roman" w:hAnsi="Times New Roman" w:cs="Times New Roman"/>
          <w:sz w:val="24"/>
          <w:szCs w:val="24"/>
        </w:rPr>
        <w:t xml:space="preserve"> удостоверяющего личность и другие лица на основании письменного распоряжения директора образовательного учреждения, заверенного его подписью и печатью.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Круглосуточно и беспрепятственно допускаются в образовательное учреждение: директор образовательного учреждения, заместители дирек</w:t>
      </w:r>
      <w:r w:rsidR="00A11337">
        <w:rPr>
          <w:rFonts w:ascii="Times New Roman" w:hAnsi="Times New Roman" w:cs="Times New Roman"/>
          <w:sz w:val="24"/>
          <w:szCs w:val="24"/>
        </w:rPr>
        <w:t>тора образовательного учреждения.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0"/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Сотрудники образовательного учреждения,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образовательного учреждения.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Допуск в образовательное учреждение лиц, осуществляющих коммерческие и некоммерческие операции (презентации, распространение любых билетов, методических материалов, фотографирование и т.п.) осуществляется по личному распоряжению директора образовательного учреждения или заместителей директора.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Допуск обучающихся осуществляется по спискам, заверенным печатью и подписью директора образовательного учреждения, с предъявлением по требованию сотрудника охраны школьного дневника. 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Одновременно в здании образовательного учреждения может находиться не более 5 посетителей. Остальные посетители ждут своей очереди рядом с постом охраны. 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Передвижение посетителей в здании образовательного учреждения осуществляется в сопровождении сотрудника образовательного учреждения или дежурного администратора.  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Крупногабаритные предметы, ящики, коробки проносятся в здание образовательного учреждения после проведения их досмотра сотрудниками охраны, в противном случае их оставляют за пределами здания образовательного учреждения.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При наличии у посетителей ручной клади охранник предлагает добровольно предъявить содержимое ручной клади. 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В случае отказа - вызывается </w:t>
      </w:r>
      <w:r w:rsidR="00575F99">
        <w:rPr>
          <w:sz w:val="24"/>
          <w:szCs w:val="24"/>
        </w:rPr>
        <w:t xml:space="preserve">директор или заместитель директора </w:t>
      </w:r>
      <w:r w:rsidRPr="008E10A7">
        <w:rPr>
          <w:sz w:val="24"/>
          <w:szCs w:val="24"/>
        </w:rPr>
        <w:t xml:space="preserve">посетителю предлагается подождать их у входа. При отказе предъявить содержимое ручной клади </w:t>
      </w:r>
      <w:r w:rsidR="00575F99">
        <w:rPr>
          <w:sz w:val="24"/>
          <w:szCs w:val="24"/>
        </w:rPr>
        <w:t>директору или заместителю директора</w:t>
      </w:r>
      <w:r w:rsidRPr="008E10A7">
        <w:rPr>
          <w:sz w:val="24"/>
          <w:szCs w:val="24"/>
        </w:rPr>
        <w:t xml:space="preserve"> посетитель не допускается в образовательное учреждение.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lastRenderedPageBreak/>
        <w:t>В случае, если посетитель, не предъявивший к осмотру ручную кладь, отказывается покинуть образовательное учреждение, охранник вызывает наряд полиции, применяет средство тревожной сигнализации.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Любые материальные ценности выносятся из здания образовательного учреждения на основании служебной записки, подписанной </w:t>
      </w:r>
      <w:r w:rsidR="00575F99">
        <w:rPr>
          <w:sz w:val="24"/>
          <w:szCs w:val="24"/>
        </w:rPr>
        <w:t>заместителем директора</w:t>
      </w:r>
      <w:r w:rsidRPr="008E10A7">
        <w:rPr>
          <w:sz w:val="24"/>
          <w:szCs w:val="24"/>
        </w:rPr>
        <w:t xml:space="preserve"> по АХ</w:t>
      </w:r>
      <w:r w:rsidR="00575F99">
        <w:rPr>
          <w:sz w:val="24"/>
          <w:szCs w:val="24"/>
        </w:rPr>
        <w:t>Р</w:t>
      </w:r>
      <w:r w:rsidRPr="008E10A7">
        <w:rPr>
          <w:sz w:val="24"/>
          <w:szCs w:val="24"/>
        </w:rPr>
        <w:t xml:space="preserve"> и заверенной директором образовательного учреждения.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Разрешение на допуск в здание образовательного учреждения посетителей осуществляется на основании списков, поданных классными руководителями, учителями и администрацией образовательного учреждения и заверенными директором образовательного учреждения. 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случае прихода посетителя в неустановленное (не согласованное предварительно) время, сотрудник охраны выясняет личность пришедшего, цель визита и пропускает его в образовательное учреждение только с разре</w:t>
      </w:r>
      <w:r w:rsidR="00035020">
        <w:rPr>
          <w:sz w:val="24"/>
          <w:szCs w:val="24"/>
        </w:rPr>
        <w:t>шения дежурного администратора,</w:t>
      </w:r>
      <w:r w:rsidRPr="008E10A7">
        <w:rPr>
          <w:sz w:val="24"/>
          <w:szCs w:val="24"/>
        </w:rPr>
        <w:t xml:space="preserve"> заместителей директора или директора образовательного учреждения.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Запрещается пропускать в образовательное учреждение любых посетителей в случае их отказа назвать себя или объяснить цель посещения.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В случае возникновения конфликтных ситуаций, связанных с пропуском (проходом) посетителей в здание или на территорию образовательного учреждения, сотрудники охраны действуют в соответствии с Инструкцией, с обязательным уведомлением дежурного администратора, специалиста по безопасности, заместителя директора по УВР и директора образовательного учреждения. </w:t>
      </w:r>
    </w:p>
    <w:p w:rsidR="008E10A7" w:rsidRPr="008E10A7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Данные о посетителях фиксируются в Журнале учета допуска посетителей на объект охраны.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Журнал должен быть прошит, страницы в нем пронумерованы. На первой странице журнала делается запись о дате его заведения. </w:t>
      </w:r>
    </w:p>
    <w:p w:rsidR="008E10A7" w:rsidRPr="008E10A7" w:rsidRDefault="008E10A7" w:rsidP="006B31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Замена, изъятие страниц из Журнала регистрации посетителей </w:t>
      </w:r>
      <w:r w:rsidRPr="008E10A7">
        <w:rPr>
          <w:rStyle w:val="21"/>
        </w:rPr>
        <w:t>запрещены</w:t>
      </w:r>
      <w:r w:rsidRPr="008E10A7">
        <w:rPr>
          <w:sz w:val="24"/>
          <w:szCs w:val="24"/>
        </w:rPr>
        <w:t>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До окончания учебных занятий выход отдельных обучающихся из здания допускается в исключительных случаях, при предъявлении пропуска установленного образца (Приложение № 4 к настоящему Положению), подписанного классным руководителем обучающегося, а при отсутствии классного руководителя – дежурным администратором. Пропуск сдается обучающимся сотруднику охраны, с отметкой о дате и времени выхода обучающегося. 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9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Классный руководитель несет личную ответственность за обоснованность оформления пропуска обучающемуся на выход из образовательного учреждения до окончания учебных занятий (письменное заявление от родителей/законных представителей обучающегося; по медицинским показаниям, подтвержденным медицинским работником, с уведомлением родителей/законных представителей обучающегося, с сопровождающим). </w:t>
      </w:r>
    </w:p>
    <w:p w:rsidR="00181E0C" w:rsidRPr="00181E0C" w:rsidRDefault="008E10A7" w:rsidP="00931825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Сотрудник охраны обязан осуществлять обход территории и здания образовательного учреждения в течение дежурства с целью выявления нарушений правил безопасности, делать записи в «Журнале контроля (осмотров) состояния объекта». </w:t>
      </w:r>
    </w:p>
    <w:p w:rsidR="008E10A7" w:rsidRPr="00181E0C" w:rsidRDefault="00181E0C" w:rsidP="00181E0C">
      <w:pPr>
        <w:pStyle w:val="20"/>
        <w:shd w:val="clear" w:color="auto" w:fill="auto"/>
        <w:tabs>
          <w:tab w:val="left" w:pos="0"/>
        </w:tabs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E10A7" w:rsidRPr="00181E0C">
        <w:rPr>
          <w:b/>
          <w:sz w:val="24"/>
          <w:szCs w:val="24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104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3.1. Директор образовательного учреждения обязан:</w:t>
      </w:r>
    </w:p>
    <w:p w:rsidR="008E10A7" w:rsidRPr="008E10A7" w:rsidRDefault="008E10A7" w:rsidP="00181E0C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издавать приказы, инструкции необходимые для осуществления КПР;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для улучшения работы КПР вносить изменения в Положение;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определять порядок контроля и ответственных за организацию КПР;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96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осуществлять оперативный контроль за выполнением Положения, работой</w:t>
      </w:r>
      <w:r w:rsidR="00181E0C">
        <w:rPr>
          <w:sz w:val="24"/>
          <w:szCs w:val="24"/>
        </w:rPr>
        <w:t xml:space="preserve"> </w:t>
      </w:r>
      <w:r w:rsidRPr="008E10A7">
        <w:rPr>
          <w:sz w:val="24"/>
          <w:szCs w:val="24"/>
        </w:rPr>
        <w:t>ответственных лиц, дежурных администраторов и т.д.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3.2. </w:t>
      </w:r>
      <w:r w:rsidR="00181E0C">
        <w:rPr>
          <w:sz w:val="24"/>
          <w:szCs w:val="24"/>
        </w:rPr>
        <w:t>Заместитель директора</w:t>
      </w:r>
      <w:r w:rsidRPr="008E10A7">
        <w:rPr>
          <w:sz w:val="24"/>
          <w:szCs w:val="24"/>
        </w:rPr>
        <w:t xml:space="preserve"> по АХ</w:t>
      </w:r>
      <w:r w:rsidR="00181E0C">
        <w:rPr>
          <w:sz w:val="24"/>
          <w:szCs w:val="24"/>
        </w:rPr>
        <w:t>Р</w:t>
      </w:r>
      <w:r w:rsidRPr="008E10A7">
        <w:rPr>
          <w:sz w:val="24"/>
          <w:szCs w:val="24"/>
        </w:rPr>
        <w:t xml:space="preserve"> обязан: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обеспечить исправное состояние видеонаблюдения;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обеспечить рабочее состояние системы освещения;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lastRenderedPageBreak/>
        <w:t>- обеспечить свободный доступ к аварийным и запасным выходам;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обеспечить исправное состояние дверей, окон, замков, задвижек, ворот, калиток, фрамуг, стен, крыши и т.д.;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осуществлять организацию и контроль за выполнением Положения всех участников образовательного процесса.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1047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3.3. Дежурный администратор обязан: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осуществлять контроль за допуском обучающихся, воспитанников, их родителей (законных представителей), сотрудников и посетителей в здание образовательного учреждения; 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осуществлять обход территории и здания в течение дежурства с целью выявления нарушений правил безопасности, сообщать охране и делать записи в «Журнале контроля (осмотров) состояния объекта»;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осуществлять контроль за соблюдением Положения сотрудниками образовательного учреждения и посетителями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инструкциям по пожарной безопасности, гражданской обороне, охране жизни и здоровья детей и т.д.); 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73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выявлять лиц, пытающихся в нарушении установленных правил проникнуть на территорию образовательного учреждения, совершить противоправные действия в отношении обучающихся, воспитанников, сотрудников и посетителей, имущества и оборудования образовательного учреждения.</w:t>
      </w:r>
    </w:p>
    <w:p w:rsidR="008E10A7" w:rsidRPr="008E10A7" w:rsidRDefault="008E10A7" w:rsidP="00181E0C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3.4. Охранники обязаны: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осуществлять обход территории и здания образовательного учреждения в течение дежурства с целью выявления нарушений правил безопасности, делать записи в «Журнале контроля (осмотров) состояния объекта»;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91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91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выявлять лиц, пытающихся в нарушении установленных правил проникнуть на территорию образовательного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 </w:t>
      </w:r>
    </w:p>
    <w:p w:rsidR="008E10A7" w:rsidRPr="008E10A7" w:rsidRDefault="008E10A7" w:rsidP="00181E0C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необходимых случаях с помощью средств связи подать сигнал правоохранительным органам, вызвать группу задержания вневедомственной охраны.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91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ab/>
        <w:t>Исключить доступ в образовательное учреждение сотрудникам, обучающимся, воспитанникам и их родителям (законным представителям), посетителям в рабочие дни</w:t>
      </w:r>
      <w:r w:rsidR="00AA21EA">
        <w:rPr>
          <w:sz w:val="24"/>
          <w:szCs w:val="24"/>
        </w:rPr>
        <w:t xml:space="preserve"> с 19.00 до 7.00</w:t>
      </w:r>
      <w:r w:rsidRPr="008E10A7">
        <w:rPr>
          <w:sz w:val="24"/>
          <w:szCs w:val="24"/>
        </w:rPr>
        <w:t xml:space="preserve">, в выходные и праздничные дни </w:t>
      </w:r>
      <w:r w:rsidR="00AA21EA">
        <w:rPr>
          <w:sz w:val="24"/>
          <w:szCs w:val="24"/>
        </w:rPr>
        <w:t>круглосуточно</w:t>
      </w:r>
      <w:r w:rsidRPr="008E10A7">
        <w:rPr>
          <w:sz w:val="24"/>
          <w:szCs w:val="24"/>
        </w:rPr>
        <w:t>, за исключением лиц</w:t>
      </w:r>
      <w:r w:rsidR="001C448B">
        <w:rPr>
          <w:sz w:val="24"/>
          <w:szCs w:val="24"/>
        </w:rPr>
        <w:t>,</w:t>
      </w:r>
      <w:r w:rsidRPr="008E10A7">
        <w:rPr>
          <w:sz w:val="24"/>
          <w:szCs w:val="24"/>
        </w:rPr>
        <w:t xml:space="preserve"> допущенных по письменному разрешению директора образовательного учреждения.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3.5. Обязанности сотрудников образовательного учреждения: 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сотрудники образовательного учреждения, к которым пришли дети с</w:t>
      </w:r>
      <w:r w:rsidR="001C448B">
        <w:rPr>
          <w:sz w:val="24"/>
          <w:szCs w:val="24"/>
        </w:rPr>
        <w:t>о</w:t>
      </w:r>
      <w:r w:rsidRPr="008E10A7">
        <w:rPr>
          <w:sz w:val="24"/>
          <w:szCs w:val="24"/>
        </w:rPr>
        <w:t xml:space="preserve"> взрослыми или посетители, должны осуществлять контроль за пришедшими на протяжении всего времени их нахождения в здании и на территории образовательного учреждения;   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сотрудники образовательного учреждения обязаны проявлять бдительность при встрече посетителей в здании и на территории образовательного учреждения (уточнять к кому пришли, проводить до места назначения и передавать другому сотруднику образовательного учреждения); 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сотрудники образовательного учреждения при общении с родителями (законными представителями) или посетителями должны выяснить у посетителя следующую информацию: фамилия, имя, отчество посетителя, фамилию, имя и дату рождения ребёнка, представителями которого они являются, номер класса, группы, в которых обучается их ребенок, фамилию, имя </w:t>
      </w:r>
      <w:r w:rsidRPr="008E10A7">
        <w:rPr>
          <w:sz w:val="24"/>
          <w:szCs w:val="24"/>
        </w:rPr>
        <w:lastRenderedPageBreak/>
        <w:t xml:space="preserve">и отчество того из работников образовательного учреждения, к которому пришли; назвать, цель визита, была ли договорённость о встрече (дата, время). </w:t>
      </w:r>
    </w:p>
    <w:p w:rsidR="008E10A7" w:rsidRPr="008E10A7" w:rsidRDefault="008E10A7" w:rsidP="00931825">
      <w:pPr>
        <w:pStyle w:val="20"/>
        <w:numPr>
          <w:ilvl w:val="1"/>
          <w:numId w:val="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Родители (законные представители) воспитанников обязаны: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приводить и забирать детей лично, не поручать это малоизвестным и неблагонадежным лицам.</w:t>
      </w:r>
    </w:p>
    <w:p w:rsidR="008E10A7" w:rsidRPr="008E10A7" w:rsidRDefault="008E10A7" w:rsidP="00931825">
      <w:pPr>
        <w:pStyle w:val="20"/>
        <w:numPr>
          <w:ilvl w:val="1"/>
          <w:numId w:val="2"/>
        </w:numPr>
        <w:shd w:val="clear" w:color="auto" w:fill="auto"/>
        <w:tabs>
          <w:tab w:val="left" w:pos="1036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Родители (законные представители) обучающихся обязаны: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ждать своих детей за пределами здания образовательного учреждения, на его территории;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при входе на территорию образовательного учреждения родители (законные представители) должны проявлять бдительность.</w:t>
      </w:r>
    </w:p>
    <w:p w:rsidR="008E10A7" w:rsidRPr="008E10A7" w:rsidRDefault="008E10A7" w:rsidP="00931825">
      <w:pPr>
        <w:pStyle w:val="20"/>
        <w:numPr>
          <w:ilvl w:val="1"/>
          <w:numId w:val="2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Посетители обязаны: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связаться с охранником или сотрудником образовательного учреждения, ответить на их вопросы;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после входа в здание образовательного учреждения следовать чётко в направлении места своего назначения;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после выполнения цели посещения осуществлять выход чётко в направлении центрального выхода; 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не вносить в образовательное учреждение объёмные сумки, коробки, пакеты и т.д.;</w:t>
      </w:r>
    </w:p>
    <w:p w:rsidR="008E10A7" w:rsidRPr="008E10A7" w:rsidRDefault="008E10A7" w:rsidP="00181E0C">
      <w:pPr>
        <w:pStyle w:val="20"/>
        <w:shd w:val="clear" w:color="auto" w:fill="auto"/>
        <w:tabs>
          <w:tab w:val="left" w:pos="807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представляться, если сотрудники образовательного учреждения интересуются личностью и целью визита.</w:t>
      </w:r>
    </w:p>
    <w:p w:rsidR="008E10A7" w:rsidRPr="008E10A7" w:rsidRDefault="008E10A7" w:rsidP="00931825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120" w:after="120" w:line="240" w:lineRule="auto"/>
        <w:ind w:left="0" w:firstLine="0"/>
        <w:jc w:val="center"/>
        <w:rPr>
          <w:sz w:val="24"/>
          <w:szCs w:val="24"/>
        </w:rPr>
      </w:pPr>
      <w:bookmarkStart w:id="1" w:name="bookmark1"/>
      <w:r w:rsidRPr="008E10A7">
        <w:rPr>
          <w:sz w:val="24"/>
          <w:szCs w:val="24"/>
        </w:rPr>
        <w:t>Участникам образовательного процесса и посетителям запрещается</w:t>
      </w:r>
      <w:bookmarkEnd w:id="1"/>
    </w:p>
    <w:p w:rsidR="008E10A7" w:rsidRPr="008E10A7" w:rsidRDefault="009E4039" w:rsidP="00931825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Работникам</w:t>
      </w:r>
      <w:r w:rsidR="008E10A7" w:rsidRPr="008E10A7">
        <w:rPr>
          <w:sz w:val="24"/>
          <w:szCs w:val="24"/>
        </w:rPr>
        <w:t xml:space="preserve"> образовательного учреждения запрещается: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настоящее Положение;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оставлять без присмотра обучающихся, воспитанников, имущество и оборудование образовательного учреждения;   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оставлять незакрытыми на запор двери, окна, фрамуги, калитки, ворота и т.д.;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впускать на территорию и в здания образовательного учреждения неизвестных лиц и лиц, не участвующих в образовательном процессе (родственники, друзья, знакомые и т.д.);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оставлять без сопровождения посетителей образовательного учреждения;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находиться на территории и в здании образовательного учреждения в нерабочее время, выходные и праздничные дни.</w:t>
      </w:r>
    </w:p>
    <w:p w:rsidR="008E10A7" w:rsidRPr="008E10A7" w:rsidRDefault="008E10A7" w:rsidP="00931825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Родителям (законным представителям) обучающихся, воспитанников запрещается: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настоящее Положение;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оставлять открытыми двери в образовательном учреждении, класс, группу;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впускать в центральный вход подозрительных лиц;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входить в образовательное учреждение через запасные входы;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инструкции по пожарной безопасности, гражданской обороне, охране жизни и здоровья детей.</w:t>
      </w:r>
    </w:p>
    <w:p w:rsidR="008E10A7" w:rsidRPr="008E10A7" w:rsidRDefault="008E10A7" w:rsidP="00931825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Посетителям запрещается:</w:t>
      </w:r>
    </w:p>
    <w:p w:rsidR="008E10A7" w:rsidRDefault="008E10A7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настоящее Положение.</w:t>
      </w:r>
    </w:p>
    <w:p w:rsidR="00F70EDF" w:rsidRDefault="00F70EDF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В помещениях и на территории образовательного учреждения запрещено:</w:t>
      </w:r>
    </w:p>
    <w:p w:rsidR="00F70EDF" w:rsidRDefault="00F70EDF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F70EDF" w:rsidRDefault="00F70EDF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F70EDF" w:rsidRDefault="00F70EDF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находиться в состоянии алкогольного и наркотического опьянения, а также употреблять спиртосодержащую продукцию, наркотические и иные психотропные вещества;</w:t>
      </w:r>
    </w:p>
    <w:p w:rsidR="00F70EDF" w:rsidRDefault="00F70EDF" w:rsidP="00B209AB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курить, в том числе электронные сигареты;</w:t>
      </w:r>
    </w:p>
    <w:p w:rsidR="00F70EDF" w:rsidRPr="008E10A7" w:rsidRDefault="00F70EDF" w:rsidP="00F70EDF">
      <w:pPr>
        <w:pStyle w:val="20"/>
        <w:shd w:val="clear" w:color="auto" w:fill="auto"/>
        <w:tabs>
          <w:tab w:val="left" w:pos="80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выгуливать собак и других опасных животных;</w:t>
      </w:r>
    </w:p>
    <w:p w:rsidR="008E10A7" w:rsidRPr="008E10A7" w:rsidRDefault="008E10A7" w:rsidP="00931825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198"/>
        </w:tabs>
        <w:spacing w:before="120" w:after="120" w:line="240" w:lineRule="auto"/>
        <w:jc w:val="center"/>
        <w:rPr>
          <w:sz w:val="24"/>
          <w:szCs w:val="24"/>
        </w:rPr>
      </w:pPr>
      <w:bookmarkStart w:id="2" w:name="bookmark2"/>
      <w:r w:rsidRPr="008E10A7">
        <w:rPr>
          <w:sz w:val="24"/>
          <w:szCs w:val="24"/>
        </w:rPr>
        <w:t>Порядок допуска на территорию образовательной организации транспортных средств, аварийных бригад, машин экстренных служб</w:t>
      </w:r>
      <w:bookmarkEnd w:id="2"/>
    </w:p>
    <w:p w:rsidR="008E10A7" w:rsidRPr="008E10A7" w:rsidRDefault="008E10A7" w:rsidP="00931825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Style w:val="21"/>
          <w:b w:val="0"/>
          <w:bCs w:val="0"/>
        </w:rPr>
      </w:pPr>
      <w:r w:rsidRPr="008E10A7">
        <w:rPr>
          <w:sz w:val="24"/>
          <w:szCs w:val="24"/>
        </w:rPr>
        <w:t xml:space="preserve">Въезд на территорию образовательного учреждения и парковка на территории образовательного учреждения частного автотранспорта - </w:t>
      </w:r>
      <w:r w:rsidRPr="008E10A7">
        <w:rPr>
          <w:rStyle w:val="21"/>
        </w:rPr>
        <w:t>запрещена.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Допуск прочих автотранспортных средств на территорию осуществляется с разрешения директора образовательного учреждения, заместител</w:t>
      </w:r>
      <w:r w:rsidR="00AF4D53">
        <w:rPr>
          <w:rFonts w:ascii="Times New Roman" w:hAnsi="Times New Roman" w:cs="Times New Roman"/>
          <w:sz w:val="24"/>
          <w:szCs w:val="24"/>
        </w:rPr>
        <w:t>я</w:t>
      </w:r>
      <w:r w:rsidRPr="008E10A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F4D53">
        <w:rPr>
          <w:rFonts w:ascii="Times New Roman" w:hAnsi="Times New Roman" w:cs="Times New Roman"/>
          <w:sz w:val="24"/>
          <w:szCs w:val="24"/>
        </w:rPr>
        <w:t xml:space="preserve"> по АХР.</w:t>
      </w:r>
      <w:r w:rsidRPr="008E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A7" w:rsidRPr="008E10A7" w:rsidRDefault="008E10A7" w:rsidP="00931825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Допуск автотранспортных средств на территорию образовательного учреждения осуществляется на основании путевого листа и водительского удостоверения на право управления автомобилем с записью в «Книге допуска автотранспортных средств».</w:t>
      </w:r>
    </w:p>
    <w:p w:rsidR="008E10A7" w:rsidRPr="008E10A7" w:rsidRDefault="008E10A7" w:rsidP="00B209AB">
      <w:pPr>
        <w:tabs>
          <w:tab w:val="num" w:pos="0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5.5.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8E10A7" w:rsidRPr="008E10A7" w:rsidRDefault="008E10A7" w:rsidP="00B209AB">
      <w:pPr>
        <w:tabs>
          <w:tab w:val="num" w:pos="0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>5.6. Пожарные автомобили,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сотрудниками охраны беспрепятственно, с немедленным докладом директору образовательного учреждения, с обязательной записью информации о причине в</w:t>
      </w:r>
      <w:r w:rsidR="006331CA">
        <w:rPr>
          <w:rFonts w:ascii="Times New Roman" w:hAnsi="Times New Roman" w:cs="Times New Roman"/>
          <w:sz w:val="24"/>
          <w:szCs w:val="24"/>
        </w:rPr>
        <w:t>ъ</w:t>
      </w:r>
      <w:r w:rsidRPr="008E10A7">
        <w:rPr>
          <w:rFonts w:ascii="Times New Roman" w:hAnsi="Times New Roman" w:cs="Times New Roman"/>
          <w:sz w:val="24"/>
          <w:szCs w:val="24"/>
        </w:rPr>
        <w:t xml:space="preserve">езда. </w:t>
      </w:r>
    </w:p>
    <w:p w:rsidR="008E10A7" w:rsidRPr="008E10A7" w:rsidRDefault="008E10A7" w:rsidP="00B209AB">
      <w:pPr>
        <w:tabs>
          <w:tab w:val="num" w:pos="0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5.7. Автотранспорт, прибывший для вывоза сыпучих материалов, макулатуры, металлолома, отходов, вывоза материальных ценностей, допускается на территорию образовательного учреждения по заявке </w:t>
      </w:r>
      <w:r w:rsidR="003B3610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8E10A7">
        <w:rPr>
          <w:rFonts w:ascii="Times New Roman" w:hAnsi="Times New Roman" w:cs="Times New Roman"/>
          <w:sz w:val="24"/>
          <w:szCs w:val="24"/>
        </w:rPr>
        <w:t xml:space="preserve"> по АХ</w:t>
      </w:r>
      <w:r w:rsidR="003B3610">
        <w:rPr>
          <w:rFonts w:ascii="Times New Roman" w:hAnsi="Times New Roman" w:cs="Times New Roman"/>
          <w:sz w:val="24"/>
          <w:szCs w:val="24"/>
        </w:rPr>
        <w:t>Р</w:t>
      </w:r>
      <w:r w:rsidRPr="008E10A7">
        <w:rPr>
          <w:rFonts w:ascii="Times New Roman" w:hAnsi="Times New Roman" w:cs="Times New Roman"/>
          <w:sz w:val="24"/>
          <w:szCs w:val="24"/>
        </w:rPr>
        <w:t>, заверенной директором образовательного учреждения.</w:t>
      </w:r>
    </w:p>
    <w:p w:rsidR="008E10A7" w:rsidRPr="008E10A7" w:rsidRDefault="008E10A7" w:rsidP="00B209AB">
      <w:pPr>
        <w:tabs>
          <w:tab w:val="num" w:pos="0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10A7">
        <w:rPr>
          <w:rFonts w:ascii="Times New Roman" w:hAnsi="Times New Roman" w:cs="Times New Roman"/>
          <w:color w:val="000000"/>
          <w:spacing w:val="-4"/>
          <w:sz w:val="24"/>
          <w:szCs w:val="24"/>
        </w:rPr>
        <w:t>5.8</w:t>
      </w:r>
      <w:r w:rsidR="006331C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8E10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Контроль санкционированного допуска (как при въезде, так и при выезде) транспортных средств, пункта 5.7. настоящего Положения возложить на охрану, </w:t>
      </w:r>
      <w:r w:rsidRPr="008E10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контроль за работой этих средств на объектах учреждения возложить на </w:t>
      </w:r>
      <w:r w:rsidR="009C5D6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заместителя директора</w:t>
      </w:r>
      <w:r w:rsidRPr="008E10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АХ</w:t>
      </w:r>
      <w:r w:rsidR="009C5D62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E10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8E10A7" w:rsidRPr="008E10A7" w:rsidRDefault="008E10A7" w:rsidP="00B209AB">
      <w:pPr>
        <w:shd w:val="clear" w:color="auto" w:fill="FFFFFF"/>
        <w:tabs>
          <w:tab w:val="left" w:pos="709"/>
          <w:tab w:val="left" w:leader="underscore" w:pos="737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E10A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5.9. Въезд и выезд автотранспорта для погрузки и разгрузки оборудования, материальных средств, средств обеспечения функционирования </w:t>
      </w:r>
      <w:r w:rsidR="006331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ОУ</w:t>
      </w:r>
      <w:r w:rsidRPr="008E10A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производить через запасной выезд.</w:t>
      </w:r>
    </w:p>
    <w:p w:rsidR="008E10A7" w:rsidRPr="008E10A7" w:rsidRDefault="008E10A7" w:rsidP="00B209AB">
      <w:pPr>
        <w:tabs>
          <w:tab w:val="num" w:pos="0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 xml:space="preserve">5.10. При допуске на территорию автотранспортных средств сотрудник охраны обязан предупредить водителя о соблюдении требований безопасности пункта 5.5 </w:t>
      </w:r>
      <w:r w:rsidRPr="008E10A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настоящего Положения</w:t>
      </w:r>
      <w:r w:rsidRPr="008E10A7">
        <w:rPr>
          <w:rFonts w:ascii="Times New Roman" w:hAnsi="Times New Roman" w:cs="Times New Roman"/>
          <w:sz w:val="24"/>
          <w:szCs w:val="24"/>
        </w:rPr>
        <w:t xml:space="preserve"> при движении по территории. </w:t>
      </w:r>
    </w:p>
    <w:p w:rsidR="008E10A7" w:rsidRPr="008E10A7" w:rsidRDefault="008E10A7" w:rsidP="00B209AB">
      <w:pPr>
        <w:pStyle w:val="20"/>
        <w:shd w:val="clear" w:color="auto" w:fill="auto"/>
        <w:tabs>
          <w:tab w:val="left" w:pos="1037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5.11. В случае, если с водителем в автомобиле есть пассажир, к нему предъявляются требования по пропуску в образовательное учреждение посторонних лиц. Допускается фиксация данных о пассажире в Книге допуска автотранспортных средств.</w:t>
      </w:r>
    </w:p>
    <w:p w:rsidR="008E10A7" w:rsidRDefault="008E10A7" w:rsidP="00B209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tab/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5.12. </w:t>
      </w:r>
      <w:r w:rsidRPr="005E1B11">
        <w:t>Частному охраннику представляется право проведения осмотра</w:t>
      </w:r>
      <w:r w:rsidR="006331CA">
        <w:t xml:space="preserve"> в том числе транспортных средств</w:t>
      </w:r>
      <w:r w:rsidRPr="005E1B11">
        <w:t>, как непроцессуального действия, которое можно определить, как визуальное обследования транспортного средства и перевозимого (переносимого) имущества.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E1B11">
        <w:t>Осмотр проводится добровольно, как правило, в светлое время суток или на специально освещенной площадке и не предполагает физического контакта охранника с работником (посетителем, другими гражданами) и его (их) вещами, а также ввозимым (вывозимом) имуществом.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E1B11">
        <w:t>Осмотр транспортного средства и груза проводится в присутствии водителя или сопровождающего (транспортирующего) его человека, о его проведении процессуа</w:t>
      </w:r>
      <w:r>
        <w:t>льные документы не составляются.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E1B11">
        <w:t>Гражданин может отказаться от осмотра без объяснения причин, однако это не является основанием для проведения досмотра.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E1B11">
        <w:t>Действующим законодательством не запрещено использование при осмотре специального оборудования, металодетекторов, анализаторов плотности материалов или состава воздуха, иных технических средств. Установление такого права (как и оборудование КПП) может быть отнесено к Положению о пропускном режиме, разработанному заказчиком охранных услуг.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E1B11">
        <w:lastRenderedPageBreak/>
        <w:t>Основаниями для проведения осмотра транспортного средства и имущества, то есть визуального обследования транспортного средства и перевозимого (вносимого, выносимого) имущества, могут являться: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требования Закона «О частной детективной и охранной деятельности в Российской Федерации»;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требования Положения о пропускном режиме, разработанного заказчиком охранных услуг;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информация (ориентировки, указания) правоохранительных органов, администрации объекта охраны о возможных фактах хищения для пресечения неправомерно вывозимого (выносимого) имущества (товарно-материальных ценностей);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необходимость проведения сверки государственных номерных знаков транспортного средства с записями в регистрационных документах; наполнения кузова (багажника) автомобиля грузом; спецификации, количества и номенклатуры имущества (товарно-материальных ценностей) с товаротранспортными (сопроводительными) накладными (материальными пропусками);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наличие признаков не</w:t>
      </w:r>
      <w:r w:rsidR="00C7751B">
        <w:t xml:space="preserve"> </w:t>
      </w:r>
      <w:r w:rsidRPr="005E1B11">
        <w:t>соответствия перевозимого (выносимого) груза данным, указанным в документах на перемещаемый груз.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В случаях отказа водителя или граждан, сопровождающих имущество, от проведения осмотра, в том числе опломбированного груза (за исключением таможенного и специального), а также при выявлении соответствующих оснований производится осмотр транспортного средства в присутствии представителя администрации охраняемого объекта (администрации заказчика).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При выявлении несоответствия вывозимого (выносимого) имущества сопроводительным документам дальнейшее движение транспортного средства ограничивается, груз и товаротранспортные документы передаются представителям администрации объекта охраны, о выявленных нарушениях информируется генеральный директор ЧОО, ответственный сотрудник администрации заказчика, при достаточных основаниях - правоохранительные органы (милиция).</w:t>
      </w:r>
    </w:p>
    <w:p w:rsid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5E1B11">
        <w:t>По результатам проведения осмотра транспортного средства и груза при отсутствии оснований для осуществления других контрольных действий (пересчет, перевес), дается разрешение на дальнейшее движение транспортного средства.</w:t>
      </w:r>
    </w:p>
    <w:p w:rsidR="005E1B11" w:rsidRPr="005E1B11" w:rsidRDefault="005E1B11" w:rsidP="005E1B1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- П</w:t>
      </w:r>
      <w:r w:rsidRPr="005E1B11">
        <w:t xml:space="preserve">ри осмотре и при досмотре сотрудник </w:t>
      </w:r>
      <w:r>
        <w:t xml:space="preserve">охраны </w:t>
      </w:r>
      <w:r w:rsidRPr="005E1B11">
        <w:t>совершает обследование транспортного средства без нарушения его конструктивной целостности (то есть, снимать обшивку, бампер и т.п</w:t>
      </w:r>
      <w:r w:rsidR="001A0E29">
        <w:t>.</w:t>
      </w:r>
      <w:r w:rsidRPr="005E1B11">
        <w:t xml:space="preserve"> сотрудник не имеет права).</w:t>
      </w:r>
    </w:p>
    <w:p w:rsidR="008E10A7" w:rsidRPr="008E10A7" w:rsidRDefault="008E10A7" w:rsidP="00931825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078"/>
        </w:tabs>
        <w:spacing w:before="120" w:after="120" w:line="240" w:lineRule="auto"/>
        <w:jc w:val="center"/>
        <w:rPr>
          <w:sz w:val="24"/>
          <w:szCs w:val="24"/>
        </w:rPr>
      </w:pPr>
      <w:bookmarkStart w:id="3" w:name="bookmark3"/>
      <w:r w:rsidRPr="008E10A7">
        <w:rPr>
          <w:sz w:val="24"/>
          <w:szCs w:val="24"/>
        </w:rPr>
        <w:t>Порядок и правила соблюдения внутриобъектового режима</w:t>
      </w:r>
      <w:bookmarkEnd w:id="3"/>
    </w:p>
    <w:p w:rsidR="008E10A7" w:rsidRPr="008E10A7" w:rsidRDefault="008E10A7" w:rsidP="000730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6.1. В соответствии с режимом работы и правилами внутреннего трудового распорядка образовательного учреждения находиться в здании и на территории образовательного учреждения разрешено: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обучающимся - с 8.00 до </w:t>
      </w:r>
      <w:r w:rsidR="00073057">
        <w:rPr>
          <w:sz w:val="24"/>
          <w:szCs w:val="24"/>
        </w:rPr>
        <w:t>19</w:t>
      </w:r>
      <w:r w:rsidRPr="008E10A7">
        <w:rPr>
          <w:sz w:val="24"/>
          <w:szCs w:val="24"/>
        </w:rPr>
        <w:t>.00 в соответствии со своей сменой и временем работы кружков, групп продлённого дня, секций;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воспитанникам - с </w:t>
      </w:r>
      <w:r w:rsidR="00073057">
        <w:rPr>
          <w:sz w:val="24"/>
          <w:szCs w:val="24"/>
        </w:rPr>
        <w:t>7</w:t>
      </w:r>
      <w:r w:rsidRPr="008E10A7">
        <w:rPr>
          <w:sz w:val="24"/>
          <w:szCs w:val="24"/>
        </w:rPr>
        <w:t>.00 до 19.00 в соответствии с режимом работы структурного подразделения ДО;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- работникам образовательного учреждения с 6.50 до </w:t>
      </w:r>
      <w:r w:rsidR="00073057">
        <w:rPr>
          <w:sz w:val="24"/>
          <w:szCs w:val="24"/>
        </w:rPr>
        <w:t>19</w:t>
      </w:r>
      <w:r w:rsidRPr="008E10A7">
        <w:rPr>
          <w:sz w:val="24"/>
          <w:szCs w:val="24"/>
        </w:rPr>
        <w:t>.00.</w:t>
      </w:r>
    </w:p>
    <w:p w:rsidR="008E10A7" w:rsidRPr="008E10A7" w:rsidRDefault="008E10A7" w:rsidP="000730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Вход в здание образовательного учреждения открывается в 6.30, закрывается в </w:t>
      </w:r>
      <w:r w:rsidR="00073057">
        <w:rPr>
          <w:sz w:val="24"/>
          <w:szCs w:val="24"/>
        </w:rPr>
        <w:t>19</w:t>
      </w:r>
      <w:r w:rsidRPr="008E10A7">
        <w:rPr>
          <w:sz w:val="24"/>
          <w:szCs w:val="24"/>
        </w:rPr>
        <w:t xml:space="preserve">.00. Пребывание в здании образовательного учреждения после </w:t>
      </w:r>
      <w:r w:rsidR="00073057">
        <w:rPr>
          <w:sz w:val="24"/>
          <w:szCs w:val="24"/>
        </w:rPr>
        <w:t>19</w:t>
      </w:r>
      <w:r w:rsidRPr="008E10A7">
        <w:rPr>
          <w:sz w:val="24"/>
          <w:szCs w:val="24"/>
        </w:rPr>
        <w:t>.00 допускается только с разрешения директора образовательного учреждения.</w:t>
      </w:r>
    </w:p>
    <w:p w:rsidR="008E10A7" w:rsidRPr="008E10A7" w:rsidRDefault="008E10A7" w:rsidP="000730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остальное время присутствие обучающихся, воспитанников и сотрудников образовательного учреждения осуществляется в соответствии с требованиями, изложенными в главе 2 настоящего Положения.</w:t>
      </w:r>
    </w:p>
    <w:p w:rsidR="008E10A7" w:rsidRPr="00073057" w:rsidRDefault="008E10A7" w:rsidP="00931825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057">
        <w:rPr>
          <w:sz w:val="24"/>
          <w:szCs w:val="24"/>
        </w:rPr>
        <w:t xml:space="preserve">От </w:t>
      </w:r>
      <w:r w:rsidR="00073057">
        <w:rPr>
          <w:sz w:val="24"/>
          <w:szCs w:val="24"/>
        </w:rPr>
        <w:t>всех</w:t>
      </w:r>
      <w:r w:rsidRPr="00073057">
        <w:rPr>
          <w:sz w:val="24"/>
          <w:szCs w:val="24"/>
        </w:rPr>
        <w:t xml:space="preserve"> помещений сотрудник охраны принимает на хранение ключи, делая запись в </w:t>
      </w:r>
      <w:r w:rsidR="00073057">
        <w:rPr>
          <w:sz w:val="24"/>
          <w:szCs w:val="24"/>
        </w:rPr>
        <w:t>специальном журнале</w:t>
      </w:r>
      <w:r w:rsidRPr="00073057">
        <w:rPr>
          <w:sz w:val="24"/>
          <w:szCs w:val="24"/>
        </w:rPr>
        <w:t>.</w:t>
      </w:r>
    </w:p>
    <w:p w:rsidR="008E10A7" w:rsidRPr="008E10A7" w:rsidRDefault="008E10A7" w:rsidP="00931825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Сотрудники охраны не несут ответственности за помещения, не сданные установленным порядком под охрану. </w:t>
      </w:r>
    </w:p>
    <w:p w:rsidR="008E10A7" w:rsidRPr="008E10A7" w:rsidRDefault="008E10A7" w:rsidP="00931825">
      <w:pPr>
        <w:pStyle w:val="a7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A7">
        <w:rPr>
          <w:rFonts w:ascii="Times New Roman" w:hAnsi="Times New Roman" w:cs="Times New Roman"/>
          <w:sz w:val="24"/>
          <w:szCs w:val="24"/>
        </w:rPr>
        <w:lastRenderedPageBreak/>
        <w:t xml:space="preserve"> По окончании рабочего дня лицо, ответственное за помещение, обязано убедиться в отсутствии в помещении других лиц, а также в том, что закрыты окна, форточки, отключена вода, освещение, обесточены все электроприборы и техническая аппаратура. После чего помещение закрывается на замок. </w:t>
      </w:r>
    </w:p>
    <w:p w:rsidR="008E10A7" w:rsidRPr="008E10A7" w:rsidRDefault="008E10A7" w:rsidP="00931825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По окончании работы образовательного учреждения сотрудники охраны осуществляют его поэтажный обход согласно схеме охраны объекта (обращая внимание на отсутствие течи воды в туалетах, </w:t>
      </w:r>
      <w:r w:rsidR="005D4B89">
        <w:rPr>
          <w:sz w:val="24"/>
          <w:szCs w:val="24"/>
        </w:rPr>
        <w:t xml:space="preserve">закрытие окон, </w:t>
      </w:r>
      <w:r w:rsidRPr="008E10A7">
        <w:rPr>
          <w:sz w:val="24"/>
          <w:szCs w:val="24"/>
        </w:rPr>
        <w:t>и т.п.). Результаты обхода заносятся в «Журнал контроля (осмотров) состояния объекта». В нерабочее время обход осуществляется каждые 2 часа.</w:t>
      </w:r>
    </w:p>
    <w:p w:rsidR="008E10A7" w:rsidRPr="00035020" w:rsidRDefault="008E10A7" w:rsidP="00931825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35020">
        <w:rPr>
          <w:sz w:val="24"/>
          <w:szCs w:val="24"/>
        </w:rPr>
        <w:t xml:space="preserve"> В целях обеспечения высокого качества организации и хода образовательного процесса, соблюдения режима работы и правил внутреннего трудового распорядка</w:t>
      </w:r>
      <w:r w:rsidR="00035020" w:rsidRPr="00035020">
        <w:rPr>
          <w:sz w:val="24"/>
          <w:szCs w:val="24"/>
        </w:rPr>
        <w:t xml:space="preserve"> </w:t>
      </w:r>
      <w:r w:rsidRPr="00035020">
        <w:rPr>
          <w:sz w:val="24"/>
          <w:szCs w:val="24"/>
        </w:rPr>
        <w:t>образовательно</w:t>
      </w:r>
      <w:r w:rsidR="00035020" w:rsidRPr="00035020">
        <w:rPr>
          <w:sz w:val="24"/>
          <w:szCs w:val="24"/>
        </w:rPr>
        <w:t xml:space="preserve">го </w:t>
      </w:r>
      <w:r w:rsidRPr="00035020">
        <w:rPr>
          <w:sz w:val="24"/>
          <w:szCs w:val="24"/>
        </w:rPr>
        <w:t>учреждения из числа администрации образовательного учреждения и педагогических работников назнача</w:t>
      </w:r>
      <w:r w:rsidR="00035020" w:rsidRPr="00035020">
        <w:rPr>
          <w:sz w:val="24"/>
          <w:szCs w:val="24"/>
        </w:rPr>
        <w:t>е</w:t>
      </w:r>
      <w:r w:rsidRPr="00035020">
        <w:rPr>
          <w:sz w:val="24"/>
          <w:szCs w:val="24"/>
        </w:rPr>
        <w:t>тся дежурный администратор</w:t>
      </w:r>
      <w:r w:rsidR="00035020">
        <w:rPr>
          <w:sz w:val="24"/>
          <w:szCs w:val="24"/>
        </w:rPr>
        <w:t>.</w:t>
      </w:r>
      <w:r w:rsidRPr="00035020">
        <w:rPr>
          <w:sz w:val="24"/>
          <w:szCs w:val="24"/>
        </w:rPr>
        <w:t xml:space="preserve"> </w:t>
      </w:r>
    </w:p>
    <w:p w:rsidR="008E10A7" w:rsidRPr="008E10A7" w:rsidRDefault="008E10A7" w:rsidP="0007305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В своей деятельности он руководству</w:t>
      </w:r>
      <w:r w:rsidR="00035020">
        <w:rPr>
          <w:sz w:val="24"/>
          <w:szCs w:val="24"/>
        </w:rPr>
        <w:t>е</w:t>
      </w:r>
      <w:r w:rsidRPr="008E10A7">
        <w:rPr>
          <w:sz w:val="24"/>
          <w:szCs w:val="24"/>
        </w:rPr>
        <w:t>тся требованиями «Положения о дежурстве».</w:t>
      </w:r>
    </w:p>
    <w:p w:rsidR="008E10A7" w:rsidRPr="008E10A7" w:rsidRDefault="008E10A7" w:rsidP="00931825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В здании и на территории образовательного учреждения</w:t>
      </w:r>
      <w:r w:rsidRPr="008E10A7">
        <w:rPr>
          <w:rStyle w:val="21"/>
        </w:rPr>
        <w:t xml:space="preserve"> запрещается: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7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курить; (Федеральный закон от 10 июля 2001 г. № 87-ФЗ «Об ограничении курения табака», ст.6);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нарушать требования пожарной безопасности;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находится в нетрезвом состоянии, приносить и распивать спиртные напитки;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7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электрошокеры; медицинские препараты; наркотические, токсические, другие одурманивающие вещества и яды; легковоспламеняющиеся предметы, вещества и жидкости; (Федеральный закон от 10 июля 2001 г. №87-ФЗ « Об ограничении курения табака», ст.6, Федеральный закон от 7 марта 2005 г. №11-ФЗ «Об ограничении розничной продажи и потребления (распития) пива и напитков, изготавливаемых на его основе» ст. 2), Закон Москвы от 10 марта 2004 г. № 14 « Об общем образовании в городе Москве», Ст.17 п.2.пп.3, Типовое положение об общеобразовательном учреждении (утв. Постановлением Правительства РФ от 19 марта 2001 г. №196 п.57).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находиться в грязной и пачкающей одежде;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играть в азартные игры;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использовать ненормативную лексику и рукоприкладство;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осуществлять торговлю чем-либо с участием обучающихся, воспитанников;</w:t>
      </w:r>
    </w:p>
    <w:p w:rsidR="008E10A7" w:rsidRPr="008E10A7" w:rsidRDefault="008E10A7" w:rsidP="00073057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приходить с собаками и другими домашними животными;</w:t>
      </w:r>
    </w:p>
    <w:p w:rsidR="008E10A7" w:rsidRPr="008E10A7" w:rsidRDefault="008E10A7" w:rsidP="004634C5">
      <w:pPr>
        <w:pStyle w:val="20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громко кричать, проявлять агрессию или каким-либо иным образом нарушать общественный порядок.</w:t>
      </w:r>
    </w:p>
    <w:p w:rsidR="008E10A7" w:rsidRPr="008E10A7" w:rsidRDefault="008E10A7" w:rsidP="004634C5">
      <w:pPr>
        <w:pStyle w:val="23"/>
        <w:keepNext/>
        <w:keepLines/>
        <w:shd w:val="clear" w:color="auto" w:fill="auto"/>
        <w:spacing w:before="120" w:after="120" w:line="240" w:lineRule="auto"/>
        <w:ind w:firstLine="0"/>
        <w:jc w:val="center"/>
        <w:rPr>
          <w:sz w:val="24"/>
          <w:szCs w:val="24"/>
        </w:rPr>
      </w:pPr>
      <w:r w:rsidRPr="008E10A7">
        <w:rPr>
          <w:sz w:val="24"/>
          <w:szCs w:val="24"/>
        </w:rPr>
        <w:t>7. Правила производства осмотра.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Осмотр вещей лиц, находящихся на охраняемой территории образовательного учреждения и личный осмотр производятся в целях пресечения хищения имущества, документов и материальных ценностей</w:t>
      </w:r>
      <w:r w:rsidR="007573DA">
        <w:rPr>
          <w:sz w:val="24"/>
          <w:szCs w:val="24"/>
        </w:rPr>
        <w:t>,</w:t>
      </w:r>
      <w:r w:rsidRPr="008E10A7">
        <w:rPr>
          <w:sz w:val="24"/>
          <w:szCs w:val="24"/>
        </w:rPr>
        <w:t xml:space="preserve"> и изъятия похищенного, при наличии у администрации образовательного учреждения или сотрудников охраны достаточных данных о совершении хищения.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Осмотр производится в случаях: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  <w:tab w:val="left" w:pos="75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когда лицо застигнуто в момент совершения хищения или непосредственно после его совершения;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  <w:tab w:val="left" w:pos="75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наличия признаков совершения хищения в виде следов на одежде и вещах;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  <w:tab w:val="left" w:pos="75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когда очевидцы прямо укажут на данное лицо, как совершившее хищение;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  <w:tab w:val="left" w:pos="758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- нарушения пропускного режима или имеются соответствующие показания технических средств.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Осмотр производится сотрудником охраны в присутствии двух понятых. В каждом случае осмотра независимо от его результата обязательно должен быть составлен акт в трёх экземплярах. 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lastRenderedPageBreak/>
        <w:t>Вещи же сотрудников образовательного учреждения осматриваются без понятых, по требованию сотрудников охраны, а акт составляется только в случае обнаружения незаконно вывозимого (выносимого) имущества.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Осмотру должно предшествовать предложение лицу, в отношении которого имеются данные о совершении им хищения, добровольно предъявить им предметы (материальные ценности), не подлежащие вывозу (выносу) с территории образовательного учреждения. 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Личный осмотр производится лицом одного пола с осматриваемым, в присутствии понятых того же пола, в отдельном помещении, исключающем доступ посторонних лиц, отвечающем требованиям санитарии и гигиены. Запрещается производить в одном помещении осмотр сразу нескольких лиц.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При обнаружении предметов, похищенных или не разрешенных к выносу с охраняемой территории, они изымаются. Лицом, производящим осмотр, составляется акт в трех экземплярах, который подписывается им и понятыми. Акт регистрируется в книге приема и сдачи дежурства. Один экземпляр акта остается у лица, совершившего хищение, второй - у охраны, третий передается администрации образовательного учреждения. Лицо, подозреваемое в хищении, задерживается для дальнейшей передачи полиции. 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Изъятые предметы передаются по акту администрации образовательного учреждения.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Лица, производящие осмотр, обязаны быть внимательными и вежливыми в отношении осматриваемых, не должны допускать действий, унижающих достоинство, и не вправе разглашать сведения, связанные с производством осмотра.</w:t>
      </w:r>
    </w:p>
    <w:p w:rsidR="008E10A7" w:rsidRPr="008E10A7" w:rsidRDefault="008E10A7" w:rsidP="00931825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Лица, подвергнутые осмотру, могут обжаловать действия лиц, производивших осмотр, в установленном законом порядке.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7.10. Осмотр автотранспорта производится по требованию сотрудников охраны.</w:t>
      </w:r>
    </w:p>
    <w:p w:rsidR="008E10A7" w:rsidRPr="008E10A7" w:rsidRDefault="008E10A7" w:rsidP="007573D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>7.11. Осмотру должно предшествовать предложение водителю предъявить разрешающие документы на ввозимые, вывозимые товары (имущество) и показать имеющийся товар.</w:t>
      </w:r>
    </w:p>
    <w:p w:rsidR="008E10A7" w:rsidRPr="008E10A7" w:rsidRDefault="008E10A7" w:rsidP="007573DA">
      <w:pPr>
        <w:pStyle w:val="23"/>
        <w:keepNext/>
        <w:keepLines/>
        <w:shd w:val="clear" w:color="auto" w:fill="auto"/>
        <w:tabs>
          <w:tab w:val="left" w:pos="0"/>
        </w:tabs>
        <w:spacing w:before="120" w:after="120" w:line="240" w:lineRule="auto"/>
        <w:ind w:firstLine="0"/>
        <w:jc w:val="center"/>
        <w:rPr>
          <w:sz w:val="24"/>
          <w:szCs w:val="24"/>
        </w:rPr>
      </w:pPr>
      <w:r w:rsidRPr="008E10A7">
        <w:rPr>
          <w:sz w:val="24"/>
          <w:szCs w:val="24"/>
        </w:rPr>
        <w:t>8. Порядок задержания правонарушителей.</w:t>
      </w:r>
    </w:p>
    <w:p w:rsidR="008E10A7" w:rsidRPr="008E10A7" w:rsidRDefault="008E10A7" w:rsidP="00931825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Административному задержанию подлежат лица, совершившие правонарушения, связанные с посягательством на жизнь и здоровье сотрудников охраны, образовательной организации, обучающихся, воспитанников и иных лиц, охраняемое имущество, общественный порядок, в целях установления личности нарушителей и составления акта о правонарушении.</w:t>
      </w:r>
    </w:p>
    <w:p w:rsidR="008E10A7" w:rsidRPr="008E10A7" w:rsidRDefault="008E10A7" w:rsidP="00931825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По просьбе лица, задержанного за административное правонарушение, о месте его нахождения уведомляются его родственники, администрация по месту работы, учебы. О задержании несовершеннолетнего уведомляются его родители (законные представители).</w:t>
      </w:r>
    </w:p>
    <w:p w:rsidR="008E10A7" w:rsidRPr="008E10A7" w:rsidRDefault="008E10A7" w:rsidP="00931825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При задержании нарушителя сотрудник охраны, соблюдая меры предосторожности, осматривает его одежду, а затем окружающую местность в целях обнаружения выброшенных им предметов.</w:t>
      </w:r>
    </w:p>
    <w:p w:rsidR="008E10A7" w:rsidRDefault="008E10A7" w:rsidP="00931825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E10A7">
        <w:rPr>
          <w:sz w:val="24"/>
          <w:szCs w:val="24"/>
        </w:rPr>
        <w:t xml:space="preserve"> В каждом случае задержания составляется акт о задержании в трех экземплярах. В случае отказа задержанного от подписания акта в нем делается об этом запись. Первый экземпляр акта остается у охраны, второй передается администрации образовательного учреждения, третий остается у задержанного (передается прибывшему сотруднику полиции). При передаче задержанного лица сотрудникам полиции на всех экземплярах указывается, в каком состоянии и с какими травмами он им передан. </w:t>
      </w:r>
    </w:p>
    <w:p w:rsidR="007665A3" w:rsidRPr="009A4132" w:rsidRDefault="00A36CE8" w:rsidP="00A36CE8">
      <w:pPr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665A3" w:rsidRPr="00FA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665A3" w:rsidRPr="009A4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Внутриобъектовый режим в условиях</w:t>
      </w:r>
      <w:r w:rsidR="007665A3" w:rsidRPr="009A4132">
        <w:rPr>
          <w:rFonts w:ascii="Times New Roman" w:hAnsi="Times New Roman" w:cs="Times New Roman"/>
        </w:rPr>
        <w:br/>
      </w:r>
      <w:r w:rsidR="007665A3" w:rsidRPr="009A4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повышенной готовности и чрезвычайных ситуаций</w:t>
      </w:r>
    </w:p>
    <w:p w:rsidR="007665A3" w:rsidRPr="00A36CE8" w:rsidRDefault="00A36CE8" w:rsidP="00A36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.1. В периоды повышенной готовности и чрезвычайных ситуаций приказом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> нахождение или перемещение по территории 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прекращено или ограничено.</w:t>
      </w:r>
    </w:p>
    <w:p w:rsidR="007665A3" w:rsidRPr="00A36CE8" w:rsidRDefault="00A36CE8" w:rsidP="00A36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.2. В периоды подготовки и проведения массовых мероприятий приказом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или перемещение по территории 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ограничено.</w:t>
      </w:r>
    </w:p>
    <w:p w:rsidR="007665A3" w:rsidRPr="00A36CE8" w:rsidRDefault="00A36CE8" w:rsidP="00A36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7665A3" w:rsidRPr="00A36CE8">
        <w:rPr>
          <w:rFonts w:ascii="Times New Roman" w:hAnsi="Times New Roman" w:cs="Times New Roman"/>
          <w:color w:val="000000"/>
          <w:sz w:val="24"/>
          <w:szCs w:val="24"/>
        </w:rPr>
        <w:t>.3. При обострении оперативной обстановки принимаются незамедлительные меры:</w:t>
      </w:r>
    </w:p>
    <w:p w:rsidR="007665A3" w:rsidRPr="00A36CE8" w:rsidRDefault="007665A3" w:rsidP="00931825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 xml:space="preserve"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</w:t>
      </w:r>
      <w:r w:rsidR="0050253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</w:t>
      </w:r>
      <w:r w:rsidRPr="00A36CE8">
        <w:rPr>
          <w:rFonts w:ascii="Times New Roman" w:hAnsi="Times New Roman" w:cs="Times New Roman"/>
          <w:color w:val="000000"/>
          <w:sz w:val="24"/>
          <w:szCs w:val="24"/>
        </w:rPr>
        <w:t>посетителей на выход, организуется их размещение в безопасном месте или эвакуация в безопасное место;</w:t>
      </w:r>
    </w:p>
    <w:p w:rsidR="007665A3" w:rsidRPr="00A36CE8" w:rsidRDefault="007665A3" w:rsidP="00931825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7665A3" w:rsidRPr="00A36CE8" w:rsidRDefault="007665A3" w:rsidP="00931825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7665A3" w:rsidRPr="00F92D10" w:rsidRDefault="007665A3" w:rsidP="00931825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36CE8">
        <w:rPr>
          <w:rFonts w:ascii="Times New Roman" w:hAnsi="Times New Roman" w:cs="Times New Roman"/>
          <w:color w:val="000000"/>
          <w:sz w:val="24"/>
          <w:szCs w:val="24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до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выяснения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обстановки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и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причины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срабатывания</w:t>
      </w:r>
      <w:r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92D10">
        <w:rPr>
          <w:rFonts w:hAnsi="Times New Roman" w:cs="Times New Roman"/>
          <w:color w:val="000000"/>
          <w:sz w:val="24"/>
          <w:szCs w:val="24"/>
        </w:rPr>
        <w:t>сигнализации</w:t>
      </w:r>
      <w:r w:rsidRPr="00F92D10">
        <w:rPr>
          <w:rFonts w:hAnsi="Times New Roman" w:cs="Times New Roman"/>
          <w:color w:val="000000"/>
          <w:sz w:val="24"/>
          <w:szCs w:val="24"/>
        </w:rPr>
        <w:t>.</w:t>
      </w:r>
    </w:p>
    <w:p w:rsidR="007665A3" w:rsidRPr="001A4FBF" w:rsidRDefault="00502535" w:rsidP="007665A3">
      <w:pPr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4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665A3" w:rsidRPr="001A4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7665A3" w:rsidRPr="00F92D10" w:rsidRDefault="004E2478" w:rsidP="00502535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665A3" w:rsidRPr="00502535">
        <w:rPr>
          <w:rFonts w:ascii="Times New Roman" w:hAnsi="Times New Roman" w:cs="Times New Roman"/>
          <w:color w:val="000000"/>
          <w:sz w:val="24"/>
          <w:szCs w:val="24"/>
        </w:rPr>
        <w:t>.1. Работники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виновные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нарушении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требований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настоящего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Положения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попытка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пройти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территорию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состоянии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алкогольного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или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наркотического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опьянения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,</w:t>
      </w:r>
      <w:r w:rsidR="005025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невыполнение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законных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требований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дежурных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охранников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уклонение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от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осмотра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вещей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;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ввоз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материальных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ценностей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без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документов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или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поддельным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документам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т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.),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привлекаются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к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дисциплинарной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с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действующим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Российской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Федерации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Правилами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трудового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распорядка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.</w:t>
      </w:r>
    </w:p>
    <w:p w:rsidR="007665A3" w:rsidRPr="00F92D10" w:rsidRDefault="004E2478" w:rsidP="00502535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665A3" w:rsidRPr="00502535">
        <w:rPr>
          <w:rFonts w:ascii="Times New Roman" w:hAnsi="Times New Roman" w:cs="Times New Roman"/>
          <w:color w:val="000000"/>
          <w:sz w:val="24"/>
          <w:szCs w:val="24"/>
        </w:rPr>
        <w:t>.2. Лицо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нарушающее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внутриобъектовый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или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пропускной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режимы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может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быть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задержано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дежурным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охранником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на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месте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правонарушения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и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должно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быть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незамедлительно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передано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в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полицию</w:t>
      </w:r>
      <w:r w:rsidR="007665A3" w:rsidRPr="00F92D10">
        <w:rPr>
          <w:rFonts w:hAnsi="Times New Roman" w:cs="Times New Roman"/>
          <w:color w:val="000000"/>
          <w:sz w:val="24"/>
          <w:szCs w:val="24"/>
        </w:rPr>
        <w:t>.</w:t>
      </w:r>
    </w:p>
    <w:p w:rsidR="007665A3" w:rsidRPr="008E10A7" w:rsidRDefault="007665A3" w:rsidP="007665A3">
      <w:pPr>
        <w:pStyle w:val="2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4"/>
          <w:szCs w:val="24"/>
        </w:rPr>
      </w:pPr>
    </w:p>
    <w:p w:rsidR="00A57B68" w:rsidRPr="00BB53B7" w:rsidRDefault="00A57B68" w:rsidP="007573DA">
      <w:pPr>
        <w:pStyle w:val="2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4"/>
          <w:szCs w:val="24"/>
        </w:rPr>
      </w:pPr>
    </w:p>
    <w:sectPr w:rsidR="00A57B68" w:rsidRPr="00BB53B7" w:rsidSect="00850BC8"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0F" w:rsidRDefault="0082450F" w:rsidP="00BB53B7">
      <w:pPr>
        <w:spacing w:after="0" w:line="240" w:lineRule="auto"/>
      </w:pPr>
      <w:r>
        <w:separator/>
      </w:r>
    </w:p>
  </w:endnote>
  <w:endnote w:type="continuationSeparator" w:id="0">
    <w:p w:rsidR="0082450F" w:rsidRDefault="0082450F" w:rsidP="00BB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94679"/>
      <w:docPartObj>
        <w:docPartGallery w:val="Page Numbers (Bottom of Page)"/>
        <w:docPartUnique/>
      </w:docPartObj>
    </w:sdtPr>
    <w:sdtEndPr/>
    <w:sdtContent>
      <w:p w:rsidR="00850BC8" w:rsidRDefault="00850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51">
          <w:rPr>
            <w:noProof/>
          </w:rPr>
          <w:t>2</w:t>
        </w:r>
        <w:r>
          <w:fldChar w:fldCharType="end"/>
        </w:r>
      </w:p>
    </w:sdtContent>
  </w:sdt>
  <w:p w:rsidR="00BB53B7" w:rsidRDefault="00BB5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0F" w:rsidRDefault="0082450F" w:rsidP="00BB53B7">
      <w:pPr>
        <w:spacing w:after="0" w:line="240" w:lineRule="auto"/>
      </w:pPr>
      <w:r>
        <w:separator/>
      </w:r>
    </w:p>
  </w:footnote>
  <w:footnote w:type="continuationSeparator" w:id="0">
    <w:p w:rsidR="0082450F" w:rsidRDefault="0082450F" w:rsidP="00BB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35"/>
    <w:multiLevelType w:val="multilevel"/>
    <w:tmpl w:val="8B0E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17A75"/>
    <w:multiLevelType w:val="multilevel"/>
    <w:tmpl w:val="458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17FE4"/>
    <w:multiLevelType w:val="multilevel"/>
    <w:tmpl w:val="45043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D3E36"/>
    <w:multiLevelType w:val="multilevel"/>
    <w:tmpl w:val="7C38DF6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4" w15:restartNumberingAfterBreak="0">
    <w:nsid w:val="1F763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85656"/>
    <w:multiLevelType w:val="multilevel"/>
    <w:tmpl w:val="F9246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6" w15:restartNumberingAfterBreak="0">
    <w:nsid w:val="31B41278"/>
    <w:multiLevelType w:val="multilevel"/>
    <w:tmpl w:val="51385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CB2742"/>
    <w:multiLevelType w:val="multilevel"/>
    <w:tmpl w:val="B1CA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F566ED"/>
    <w:multiLevelType w:val="multilevel"/>
    <w:tmpl w:val="BBC4D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F6CE8"/>
    <w:multiLevelType w:val="multilevel"/>
    <w:tmpl w:val="A746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3"/>
    <w:rsid w:val="00026E84"/>
    <w:rsid w:val="00035020"/>
    <w:rsid w:val="00035835"/>
    <w:rsid w:val="00073057"/>
    <w:rsid w:val="000B40C0"/>
    <w:rsid w:val="000B5BB5"/>
    <w:rsid w:val="000C3C02"/>
    <w:rsid w:val="000D44BD"/>
    <w:rsid w:val="000F0122"/>
    <w:rsid w:val="00114D51"/>
    <w:rsid w:val="00161647"/>
    <w:rsid w:val="00167C4F"/>
    <w:rsid w:val="00181E0C"/>
    <w:rsid w:val="001A0E29"/>
    <w:rsid w:val="001A4FBF"/>
    <w:rsid w:val="001C40AA"/>
    <w:rsid w:val="001C448B"/>
    <w:rsid w:val="001F7C85"/>
    <w:rsid w:val="00201C37"/>
    <w:rsid w:val="00232A62"/>
    <w:rsid w:val="00284031"/>
    <w:rsid w:val="002A1F76"/>
    <w:rsid w:val="002B020E"/>
    <w:rsid w:val="002B66EA"/>
    <w:rsid w:val="002E35AA"/>
    <w:rsid w:val="002F13EA"/>
    <w:rsid w:val="003552D1"/>
    <w:rsid w:val="003870F5"/>
    <w:rsid w:val="003A6D94"/>
    <w:rsid w:val="003B3610"/>
    <w:rsid w:val="003B55B7"/>
    <w:rsid w:val="003D31F7"/>
    <w:rsid w:val="003E279D"/>
    <w:rsid w:val="00405007"/>
    <w:rsid w:val="004279AC"/>
    <w:rsid w:val="004634C5"/>
    <w:rsid w:val="004E2478"/>
    <w:rsid w:val="00502535"/>
    <w:rsid w:val="005121D2"/>
    <w:rsid w:val="00567CE3"/>
    <w:rsid w:val="00572EDD"/>
    <w:rsid w:val="00575F99"/>
    <w:rsid w:val="00596393"/>
    <w:rsid w:val="005A08DC"/>
    <w:rsid w:val="005B2EC4"/>
    <w:rsid w:val="005D4B89"/>
    <w:rsid w:val="005D6C6B"/>
    <w:rsid w:val="005E1B11"/>
    <w:rsid w:val="005E5F00"/>
    <w:rsid w:val="006331CA"/>
    <w:rsid w:val="00684981"/>
    <w:rsid w:val="006B3157"/>
    <w:rsid w:val="006B64AB"/>
    <w:rsid w:val="006C5929"/>
    <w:rsid w:val="006D5FBD"/>
    <w:rsid w:val="0071153E"/>
    <w:rsid w:val="0072064C"/>
    <w:rsid w:val="007222E8"/>
    <w:rsid w:val="007573DA"/>
    <w:rsid w:val="00764D34"/>
    <w:rsid w:val="007665A3"/>
    <w:rsid w:val="007A666D"/>
    <w:rsid w:val="007B0AEC"/>
    <w:rsid w:val="007C64F5"/>
    <w:rsid w:val="0082450F"/>
    <w:rsid w:val="00850BC8"/>
    <w:rsid w:val="008A23F8"/>
    <w:rsid w:val="008E10A7"/>
    <w:rsid w:val="00931825"/>
    <w:rsid w:val="009422DB"/>
    <w:rsid w:val="00971EC5"/>
    <w:rsid w:val="00986357"/>
    <w:rsid w:val="009907C0"/>
    <w:rsid w:val="009A4132"/>
    <w:rsid w:val="009C5D62"/>
    <w:rsid w:val="009E4039"/>
    <w:rsid w:val="00A11337"/>
    <w:rsid w:val="00A36CE8"/>
    <w:rsid w:val="00A37202"/>
    <w:rsid w:val="00A44F37"/>
    <w:rsid w:val="00A57B68"/>
    <w:rsid w:val="00A81638"/>
    <w:rsid w:val="00AA21EA"/>
    <w:rsid w:val="00AF2C03"/>
    <w:rsid w:val="00AF4D53"/>
    <w:rsid w:val="00B06C3B"/>
    <w:rsid w:val="00B209AB"/>
    <w:rsid w:val="00B4015C"/>
    <w:rsid w:val="00B5707B"/>
    <w:rsid w:val="00BB53B7"/>
    <w:rsid w:val="00BE1738"/>
    <w:rsid w:val="00BE66F0"/>
    <w:rsid w:val="00C0248E"/>
    <w:rsid w:val="00C11668"/>
    <w:rsid w:val="00C42EEE"/>
    <w:rsid w:val="00C7594A"/>
    <w:rsid w:val="00C7751B"/>
    <w:rsid w:val="00C93B22"/>
    <w:rsid w:val="00CB2A83"/>
    <w:rsid w:val="00CB609E"/>
    <w:rsid w:val="00CF11CF"/>
    <w:rsid w:val="00D1513D"/>
    <w:rsid w:val="00D73F8D"/>
    <w:rsid w:val="00D85411"/>
    <w:rsid w:val="00D910BB"/>
    <w:rsid w:val="00DB1765"/>
    <w:rsid w:val="00DE1D6E"/>
    <w:rsid w:val="00DE72DC"/>
    <w:rsid w:val="00E02DDC"/>
    <w:rsid w:val="00E03A67"/>
    <w:rsid w:val="00E12E7C"/>
    <w:rsid w:val="00E67078"/>
    <w:rsid w:val="00EA638B"/>
    <w:rsid w:val="00EE6844"/>
    <w:rsid w:val="00F70EDF"/>
    <w:rsid w:val="00F93822"/>
    <w:rsid w:val="00FA7F6E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50E4"/>
  <w15:docId w15:val="{0020C8E6-8239-4A7B-B3F0-21A9A75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B7"/>
  </w:style>
  <w:style w:type="paragraph" w:styleId="a5">
    <w:name w:val="footer"/>
    <w:basedOn w:val="a"/>
    <w:link w:val="a6"/>
    <w:uiPriority w:val="99"/>
    <w:unhideWhenUsed/>
    <w:rsid w:val="00BB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B7"/>
  </w:style>
  <w:style w:type="paragraph" w:styleId="a7">
    <w:name w:val="List Paragraph"/>
    <w:basedOn w:val="a"/>
    <w:uiPriority w:val="34"/>
    <w:qFormat/>
    <w:rsid w:val="00D73F8D"/>
    <w:pPr>
      <w:ind w:left="720"/>
      <w:contextualSpacing/>
    </w:pPr>
  </w:style>
  <w:style w:type="character" w:customStyle="1" w:styleId="apple-converted-space">
    <w:name w:val="apple-converted-space"/>
    <w:basedOn w:val="a0"/>
    <w:rsid w:val="004279AC"/>
  </w:style>
  <w:style w:type="paragraph" w:styleId="a8">
    <w:name w:val="Normal (Web)"/>
    <w:basedOn w:val="a"/>
    <w:uiPriority w:val="99"/>
    <w:unhideWhenUsed/>
    <w:rsid w:val="0042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79AC"/>
    <w:rPr>
      <w:b/>
      <w:bCs/>
    </w:rPr>
  </w:style>
  <w:style w:type="table" w:styleId="aa">
    <w:name w:val="Table Grid"/>
    <w:basedOn w:val="a1"/>
    <w:uiPriority w:val="39"/>
    <w:rsid w:val="00E02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E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1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0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8E10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10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"/>
    <w:basedOn w:val="a0"/>
    <w:rsid w:val="008E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E1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E1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E10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E10A7"/>
    <w:pPr>
      <w:widowControl w:val="0"/>
      <w:shd w:val="clear" w:color="auto" w:fill="FFFFFF"/>
      <w:spacing w:before="540" w:after="0" w:line="274" w:lineRule="exact"/>
      <w:ind w:hanging="1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Подпись к таблице (2)"/>
    <w:basedOn w:val="a0"/>
    <w:rsid w:val="008E1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8E1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ill">
    <w:name w:val="fill"/>
    <w:basedOn w:val="a0"/>
    <w:rsid w:val="00BE66F0"/>
  </w:style>
  <w:style w:type="character" w:customStyle="1" w:styleId="sfwc">
    <w:name w:val="sfwc"/>
    <w:basedOn w:val="a0"/>
    <w:rsid w:val="00BE66F0"/>
  </w:style>
  <w:style w:type="character" w:styleId="ac">
    <w:name w:val="Hyperlink"/>
    <w:basedOn w:val="a0"/>
    <w:uiPriority w:val="99"/>
    <w:semiHidden/>
    <w:unhideWhenUsed/>
    <w:rsid w:val="00BE66F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277B-194C-47E4-B300-7A4E2FD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13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74</cp:revision>
  <cp:lastPrinted>2024-06-26T13:15:00Z</cp:lastPrinted>
  <dcterms:created xsi:type="dcterms:W3CDTF">2013-12-12T08:21:00Z</dcterms:created>
  <dcterms:modified xsi:type="dcterms:W3CDTF">2024-06-26T13:16:00Z</dcterms:modified>
</cp:coreProperties>
</file>